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F81" w:rsidRDefault="00F02F81" w:rsidP="00F02F81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1D0C78" w:rsidRPr="007E0309" w:rsidRDefault="001D0C78" w:rsidP="001D0C7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E0309">
        <w:rPr>
          <w:rFonts w:ascii="Arial" w:hAnsi="Arial" w:cs="Arial"/>
          <w:b/>
          <w:sz w:val="24"/>
          <w:szCs w:val="24"/>
        </w:rPr>
        <w:t>АДМИНИСТРАЦИЯ  КОРТУЗСКОГО СЕЛЬСОВЕТА</w:t>
      </w:r>
    </w:p>
    <w:p w:rsidR="001D0C78" w:rsidRPr="007E0309" w:rsidRDefault="001D0C78" w:rsidP="001D0C7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E0309">
        <w:rPr>
          <w:rFonts w:ascii="Arial" w:hAnsi="Arial" w:cs="Arial"/>
          <w:b/>
          <w:sz w:val="24"/>
          <w:szCs w:val="24"/>
        </w:rPr>
        <w:t>КРАСНОТУРАНСКОГО РАЙОНА</w:t>
      </w:r>
    </w:p>
    <w:p w:rsidR="001D0C78" w:rsidRPr="007E0309" w:rsidRDefault="001D0C78" w:rsidP="001D0C7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E0309">
        <w:rPr>
          <w:rFonts w:ascii="Arial" w:hAnsi="Arial" w:cs="Arial"/>
          <w:b/>
          <w:sz w:val="24"/>
          <w:szCs w:val="24"/>
        </w:rPr>
        <w:t>КРАСНОЯРСКОГО КРАЯ</w:t>
      </w:r>
    </w:p>
    <w:p w:rsidR="001D0C78" w:rsidRPr="007E0309" w:rsidRDefault="001D0C78" w:rsidP="001D0C7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D0C78" w:rsidRPr="007E0309" w:rsidRDefault="001D0C78" w:rsidP="001D0C7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7E0309">
        <w:rPr>
          <w:rFonts w:ascii="Arial" w:hAnsi="Arial" w:cs="Arial"/>
          <w:b/>
          <w:sz w:val="24"/>
          <w:szCs w:val="24"/>
        </w:rPr>
        <w:t>П</w:t>
      </w:r>
      <w:proofErr w:type="gramEnd"/>
      <w:r w:rsidRPr="007E0309">
        <w:rPr>
          <w:rFonts w:ascii="Arial" w:hAnsi="Arial" w:cs="Arial"/>
          <w:b/>
          <w:sz w:val="24"/>
          <w:szCs w:val="24"/>
        </w:rPr>
        <w:t xml:space="preserve"> О С Т А Н О В Л Е Н И </w:t>
      </w:r>
      <w:r w:rsidR="00D22255">
        <w:rPr>
          <w:rFonts w:ascii="Arial" w:hAnsi="Arial" w:cs="Arial"/>
          <w:b/>
          <w:sz w:val="24"/>
          <w:szCs w:val="24"/>
        </w:rPr>
        <w:t>Е</w:t>
      </w:r>
    </w:p>
    <w:p w:rsidR="001D0C78" w:rsidRPr="007E0309" w:rsidRDefault="001D0C78" w:rsidP="001D0C7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D0C78" w:rsidRPr="007E0309" w:rsidRDefault="001D0C78" w:rsidP="001D0C78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7E0309">
        <w:rPr>
          <w:rFonts w:ascii="Arial" w:hAnsi="Arial" w:cs="Arial"/>
          <w:sz w:val="24"/>
          <w:szCs w:val="24"/>
        </w:rPr>
        <w:t>с</w:t>
      </w:r>
      <w:proofErr w:type="gramStart"/>
      <w:r w:rsidRPr="007E0309">
        <w:rPr>
          <w:rFonts w:ascii="Arial" w:hAnsi="Arial" w:cs="Arial"/>
          <w:sz w:val="24"/>
          <w:szCs w:val="24"/>
        </w:rPr>
        <w:t>.К</w:t>
      </w:r>
      <w:proofErr w:type="gramEnd"/>
      <w:r w:rsidRPr="007E0309">
        <w:rPr>
          <w:rFonts w:ascii="Arial" w:hAnsi="Arial" w:cs="Arial"/>
          <w:sz w:val="24"/>
          <w:szCs w:val="24"/>
        </w:rPr>
        <w:t>ортуз</w:t>
      </w:r>
      <w:proofErr w:type="spellEnd"/>
    </w:p>
    <w:p w:rsidR="001D0C78" w:rsidRPr="007E0309" w:rsidRDefault="001D0C78" w:rsidP="001D0C78">
      <w:pPr>
        <w:jc w:val="both"/>
        <w:rPr>
          <w:rFonts w:ascii="Arial" w:hAnsi="Arial" w:cs="Arial"/>
          <w:sz w:val="24"/>
          <w:szCs w:val="24"/>
        </w:rPr>
      </w:pPr>
      <w:r w:rsidRPr="007E0309">
        <w:rPr>
          <w:rFonts w:ascii="Arial" w:hAnsi="Arial" w:cs="Arial"/>
          <w:sz w:val="24"/>
          <w:szCs w:val="24"/>
        </w:rPr>
        <w:t xml:space="preserve">  </w:t>
      </w:r>
      <w:r w:rsidR="00D22255">
        <w:rPr>
          <w:rFonts w:ascii="Arial" w:hAnsi="Arial" w:cs="Arial"/>
          <w:sz w:val="24"/>
          <w:szCs w:val="24"/>
        </w:rPr>
        <w:t>27</w:t>
      </w:r>
      <w:r w:rsidRPr="007E0309">
        <w:rPr>
          <w:rFonts w:ascii="Arial" w:hAnsi="Arial" w:cs="Arial"/>
          <w:sz w:val="24"/>
          <w:szCs w:val="24"/>
        </w:rPr>
        <w:t>.0</w:t>
      </w:r>
      <w:r w:rsidR="00D22255">
        <w:rPr>
          <w:rFonts w:ascii="Arial" w:hAnsi="Arial" w:cs="Arial"/>
          <w:sz w:val="24"/>
          <w:szCs w:val="24"/>
        </w:rPr>
        <w:t>9</w:t>
      </w:r>
      <w:r w:rsidRPr="007E0309">
        <w:rPr>
          <w:rFonts w:ascii="Arial" w:hAnsi="Arial" w:cs="Arial"/>
          <w:sz w:val="24"/>
          <w:szCs w:val="24"/>
        </w:rPr>
        <w:t xml:space="preserve">.2021г                                                                                                  № </w:t>
      </w:r>
      <w:r w:rsidR="00D22255">
        <w:rPr>
          <w:rFonts w:ascii="Arial" w:hAnsi="Arial" w:cs="Arial"/>
          <w:sz w:val="24"/>
          <w:szCs w:val="24"/>
        </w:rPr>
        <w:t>25</w:t>
      </w:r>
      <w:r w:rsidRPr="007E0309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7E0309">
        <w:rPr>
          <w:rFonts w:ascii="Arial" w:hAnsi="Arial" w:cs="Arial"/>
          <w:sz w:val="24"/>
          <w:szCs w:val="24"/>
        </w:rPr>
        <w:t>П</w:t>
      </w:r>
      <w:proofErr w:type="gramEnd"/>
      <w:r w:rsidRPr="007E0309">
        <w:rPr>
          <w:rFonts w:ascii="Arial" w:hAnsi="Arial" w:cs="Arial"/>
          <w:color w:val="FF0000"/>
          <w:sz w:val="24"/>
          <w:szCs w:val="24"/>
        </w:rPr>
        <w:t xml:space="preserve"> </w:t>
      </w:r>
      <w:r w:rsidRPr="007E0309">
        <w:rPr>
          <w:rFonts w:ascii="Arial" w:hAnsi="Arial" w:cs="Arial"/>
          <w:sz w:val="24"/>
          <w:szCs w:val="24"/>
        </w:rPr>
        <w:t xml:space="preserve"> </w:t>
      </w:r>
    </w:p>
    <w:p w:rsidR="00E4444B" w:rsidRPr="007E0309" w:rsidRDefault="00E4444B" w:rsidP="00F02F81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F02F81" w:rsidRPr="007E0309" w:rsidRDefault="00F02F81" w:rsidP="00F02F81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2F81" w:rsidRPr="007E0309" w:rsidRDefault="00F02F81" w:rsidP="00F02F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7E0309">
        <w:rPr>
          <w:rFonts w:ascii="Arial" w:eastAsia="Times New Roman" w:hAnsi="Arial" w:cs="Arial"/>
          <w:sz w:val="24"/>
          <w:szCs w:val="24"/>
          <w:lang w:eastAsia="ru-RU"/>
        </w:rPr>
        <w:t>Об утверждении П</w:t>
      </w:r>
      <w:r w:rsidRPr="007E030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орядка </w:t>
      </w:r>
    </w:p>
    <w:p w:rsidR="00F02F81" w:rsidRPr="007E0309" w:rsidRDefault="00F02F81" w:rsidP="00F02F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0309">
        <w:rPr>
          <w:rFonts w:ascii="Arial" w:eastAsia="Times New Roman" w:hAnsi="Arial" w:cs="Arial"/>
          <w:sz w:val="24"/>
          <w:szCs w:val="24"/>
          <w:lang w:eastAsia="ru-RU"/>
        </w:rPr>
        <w:t xml:space="preserve">включения нестационарных </w:t>
      </w:r>
      <w:r w:rsidRPr="007E0309">
        <w:rPr>
          <w:rFonts w:ascii="Arial" w:hAnsi="Arial" w:cs="Arial"/>
          <w:sz w:val="24"/>
          <w:szCs w:val="24"/>
        </w:rPr>
        <w:t xml:space="preserve">торговых объектов </w:t>
      </w:r>
    </w:p>
    <w:p w:rsidR="00F02F81" w:rsidRPr="007E0309" w:rsidRDefault="00F02F81" w:rsidP="00F02F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0309">
        <w:rPr>
          <w:rFonts w:ascii="Arial" w:hAnsi="Arial" w:cs="Arial"/>
          <w:sz w:val="24"/>
          <w:szCs w:val="24"/>
        </w:rPr>
        <w:t xml:space="preserve">в схему размещения </w:t>
      </w:r>
      <w:proofErr w:type="gramStart"/>
      <w:r w:rsidRPr="007E0309">
        <w:rPr>
          <w:rFonts w:ascii="Arial" w:hAnsi="Arial" w:cs="Arial"/>
          <w:sz w:val="24"/>
          <w:szCs w:val="24"/>
        </w:rPr>
        <w:t>нестационарных</w:t>
      </w:r>
      <w:proofErr w:type="gramEnd"/>
      <w:r w:rsidRPr="007E0309">
        <w:rPr>
          <w:rFonts w:ascii="Arial" w:hAnsi="Arial" w:cs="Arial"/>
          <w:sz w:val="24"/>
          <w:szCs w:val="24"/>
        </w:rPr>
        <w:t xml:space="preserve"> </w:t>
      </w:r>
    </w:p>
    <w:p w:rsidR="000F10E6" w:rsidRPr="007E0309" w:rsidRDefault="00F02F81" w:rsidP="00F02F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0309">
        <w:rPr>
          <w:rFonts w:ascii="Arial" w:hAnsi="Arial" w:cs="Arial"/>
          <w:sz w:val="24"/>
          <w:szCs w:val="24"/>
        </w:rPr>
        <w:t>торговых объектов</w:t>
      </w:r>
      <w:r w:rsidR="000F10E6" w:rsidRPr="007E0309">
        <w:rPr>
          <w:rFonts w:ascii="Arial" w:hAnsi="Arial" w:cs="Arial"/>
          <w:sz w:val="24"/>
          <w:szCs w:val="24"/>
        </w:rPr>
        <w:t xml:space="preserve"> </w:t>
      </w:r>
    </w:p>
    <w:p w:rsidR="00F02F81" w:rsidRPr="007E0309" w:rsidRDefault="00F02F81" w:rsidP="00F02F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7E0309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proofErr w:type="spellStart"/>
      <w:r w:rsidR="000F10E6" w:rsidRPr="007E0309">
        <w:rPr>
          <w:rFonts w:ascii="Arial" w:eastAsia="Times New Roman" w:hAnsi="Arial" w:cs="Arial"/>
          <w:sz w:val="24"/>
          <w:szCs w:val="24"/>
          <w:lang w:eastAsia="ru-RU"/>
        </w:rPr>
        <w:t>Кортузском</w:t>
      </w:r>
      <w:proofErr w:type="spellEnd"/>
      <w:r w:rsidR="000F10E6" w:rsidRPr="007E030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сельсовете </w:t>
      </w:r>
      <w:r w:rsidRPr="007E030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</w:p>
    <w:p w:rsidR="00F02F81" w:rsidRPr="007E0309" w:rsidRDefault="00F02F81" w:rsidP="00F02F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2F81" w:rsidRPr="007E0309" w:rsidRDefault="00F02F81" w:rsidP="00F02F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E030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В соответствии </w:t>
      </w:r>
      <w:r w:rsidRPr="007E0309">
        <w:rPr>
          <w:rFonts w:ascii="Arial" w:eastAsia="Times New Roman" w:hAnsi="Arial" w:cs="Arial"/>
          <w:sz w:val="24"/>
          <w:szCs w:val="24"/>
          <w:lang w:eastAsia="ru-RU"/>
        </w:rPr>
        <w:t xml:space="preserve">со статьей 10 </w:t>
      </w:r>
      <w:r w:rsidRPr="007E0309">
        <w:rPr>
          <w:rFonts w:ascii="Arial" w:hAnsi="Arial" w:cs="Arial"/>
          <w:sz w:val="24"/>
          <w:szCs w:val="24"/>
        </w:rPr>
        <w:t xml:space="preserve">Федерального закона от 28.12.2009 </w:t>
      </w:r>
      <w:r w:rsidR="000F10E6" w:rsidRPr="007E0309">
        <w:rPr>
          <w:rFonts w:ascii="Arial" w:hAnsi="Arial" w:cs="Arial"/>
          <w:sz w:val="24"/>
          <w:szCs w:val="24"/>
        </w:rPr>
        <w:t xml:space="preserve">         </w:t>
      </w:r>
      <w:r w:rsidRPr="007E0309">
        <w:rPr>
          <w:rFonts w:ascii="Arial" w:hAnsi="Arial" w:cs="Arial"/>
          <w:sz w:val="24"/>
          <w:szCs w:val="24"/>
        </w:rPr>
        <w:t>№381-ФЗ «Об основах государственного регулирования торговой деятельности в Российской Федерации», статьей 39.36 Земельного кодекса Российской Федерации от 25.10.2001 № 136-ФЗ</w:t>
      </w:r>
      <w:r w:rsidRPr="007E0309">
        <w:rPr>
          <w:rFonts w:ascii="Arial" w:eastAsia="Times New Roman" w:hAnsi="Arial" w:cs="Arial"/>
          <w:sz w:val="24"/>
          <w:szCs w:val="24"/>
          <w:lang w:eastAsia="ru-RU"/>
        </w:rPr>
        <w:t>, Постановлением Правительства РФ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</w:t>
      </w:r>
      <w:proofErr w:type="gramEnd"/>
      <w:r w:rsidRPr="007E0309">
        <w:rPr>
          <w:rFonts w:ascii="Arial" w:eastAsia="Times New Roman" w:hAnsi="Arial" w:cs="Arial"/>
          <w:sz w:val="24"/>
          <w:szCs w:val="24"/>
          <w:lang w:eastAsia="ru-RU"/>
        </w:rPr>
        <w:t>», Приказом министерства сельского хозяйства и торговли Красноярского края от 27.09.2018 № 555-о «Об установлении Порядка разработки и утверждения схемы размещения нестационарных торговых объектов органами местного самоуправления муниципальных образований Красноярского края», руководствуясь стать</w:t>
      </w:r>
      <w:r w:rsidR="000F10E6" w:rsidRPr="007E0309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Pr="007E03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F10E6" w:rsidRPr="007E0309">
        <w:rPr>
          <w:rFonts w:ascii="Arial" w:eastAsia="Times New Roman" w:hAnsi="Arial" w:cs="Arial"/>
          <w:b/>
          <w:sz w:val="24"/>
          <w:szCs w:val="24"/>
          <w:lang w:eastAsia="ru-RU"/>
        </w:rPr>
        <w:t>7</w:t>
      </w:r>
      <w:r w:rsidRPr="007E030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7E0309">
        <w:rPr>
          <w:rFonts w:ascii="Arial" w:eastAsia="Times New Roman" w:hAnsi="Arial" w:cs="Arial"/>
          <w:sz w:val="24"/>
          <w:szCs w:val="24"/>
          <w:lang w:eastAsia="ru-RU"/>
        </w:rPr>
        <w:t>Устава</w:t>
      </w:r>
      <w:r w:rsidRPr="007E030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0F10E6" w:rsidRPr="007E0309">
        <w:rPr>
          <w:rFonts w:ascii="Arial" w:eastAsia="Times New Roman" w:hAnsi="Arial" w:cs="Arial"/>
          <w:sz w:val="24"/>
          <w:szCs w:val="24"/>
          <w:lang w:eastAsia="ru-RU"/>
        </w:rPr>
        <w:t>Кортузского сельсовета</w:t>
      </w:r>
      <w:r w:rsidRPr="007E030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0F10E6" w:rsidRPr="007E0309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7E0309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F02F81" w:rsidRPr="007E0309" w:rsidRDefault="00F02F81" w:rsidP="00F02F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0309">
        <w:rPr>
          <w:rFonts w:ascii="Arial" w:eastAsia="Times New Roman" w:hAnsi="Arial" w:cs="Arial"/>
          <w:sz w:val="24"/>
          <w:szCs w:val="24"/>
          <w:lang w:eastAsia="ru-RU"/>
        </w:rPr>
        <w:t>1. Утвердить Порядок включения нестационарных</w:t>
      </w:r>
      <w:r w:rsidRPr="007E0309">
        <w:rPr>
          <w:rFonts w:ascii="Arial" w:hAnsi="Arial" w:cs="Arial"/>
          <w:sz w:val="24"/>
          <w:szCs w:val="24"/>
        </w:rPr>
        <w:t xml:space="preserve"> торговых объектов в схему размещения нестационарных торговых объектов</w:t>
      </w:r>
      <w:r w:rsidR="000F10E6" w:rsidRPr="007E0309">
        <w:rPr>
          <w:rFonts w:ascii="Arial" w:hAnsi="Arial" w:cs="Arial"/>
          <w:sz w:val="24"/>
          <w:szCs w:val="24"/>
        </w:rPr>
        <w:t xml:space="preserve"> </w:t>
      </w:r>
      <w:r w:rsidRPr="007E0309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proofErr w:type="spellStart"/>
      <w:r w:rsidR="000F10E6" w:rsidRPr="007E0309">
        <w:rPr>
          <w:rFonts w:ascii="Arial" w:eastAsia="Times New Roman" w:hAnsi="Arial" w:cs="Arial"/>
          <w:sz w:val="24"/>
          <w:szCs w:val="24"/>
          <w:lang w:eastAsia="ru-RU"/>
        </w:rPr>
        <w:t>Кортузском</w:t>
      </w:r>
      <w:proofErr w:type="spellEnd"/>
      <w:r w:rsidR="000F10E6" w:rsidRPr="007E030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сельсовете </w:t>
      </w:r>
      <w:r w:rsidRPr="007E0309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приложению.</w:t>
      </w:r>
    </w:p>
    <w:p w:rsidR="00F02F81" w:rsidRPr="007E0309" w:rsidRDefault="00F02F81" w:rsidP="00F02F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0309">
        <w:rPr>
          <w:rFonts w:ascii="Arial" w:eastAsia="Times New Roman" w:hAnsi="Arial" w:cs="Arial"/>
          <w:sz w:val="24"/>
          <w:szCs w:val="24"/>
          <w:lang w:eastAsia="ru-RU"/>
        </w:rPr>
        <w:t xml:space="preserve">2. Ответственность за исполнение настоящего Постановления </w:t>
      </w:r>
      <w:r w:rsidR="000F10E6" w:rsidRPr="007E0309">
        <w:rPr>
          <w:rFonts w:ascii="Arial" w:eastAsia="Times New Roman" w:hAnsi="Arial" w:cs="Arial"/>
          <w:sz w:val="24"/>
          <w:szCs w:val="24"/>
          <w:lang w:eastAsia="ru-RU"/>
        </w:rPr>
        <w:t>оставляю за собой</w:t>
      </w:r>
      <w:r w:rsidRPr="007E030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F10E6" w:rsidRPr="007E0309" w:rsidRDefault="007E0309" w:rsidP="000F10E6">
      <w:pPr>
        <w:tabs>
          <w:tab w:val="left" w:pos="10204"/>
        </w:tabs>
        <w:ind w:right="-14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F02F81" w:rsidRPr="007E0309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0F10E6" w:rsidRPr="007E0309">
        <w:rPr>
          <w:rFonts w:ascii="Arial" w:hAnsi="Arial" w:cs="Arial"/>
          <w:sz w:val="24"/>
          <w:szCs w:val="24"/>
        </w:rPr>
        <w:t>Постановление вступает в силу с момента официального опубликования в газете «Ведомости ОМС Кортузского сельсовета», а также на официальном сайте муниципального образования – Администрации Кортузского сельсовета.</w:t>
      </w:r>
    </w:p>
    <w:p w:rsidR="00F02F81" w:rsidRPr="007E0309" w:rsidRDefault="00F02F81" w:rsidP="000F10E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0309" w:rsidRDefault="000F10E6" w:rsidP="000F10E6">
      <w:pPr>
        <w:spacing w:after="0"/>
        <w:ind w:right="283"/>
        <w:rPr>
          <w:rFonts w:ascii="Arial" w:hAnsi="Arial" w:cs="Arial"/>
          <w:sz w:val="24"/>
          <w:szCs w:val="24"/>
        </w:rPr>
      </w:pPr>
      <w:r w:rsidRPr="007E0309">
        <w:rPr>
          <w:rFonts w:ascii="Arial" w:hAnsi="Arial" w:cs="Arial"/>
          <w:sz w:val="24"/>
          <w:szCs w:val="24"/>
        </w:rPr>
        <w:t xml:space="preserve">     </w:t>
      </w:r>
    </w:p>
    <w:p w:rsidR="000F10E6" w:rsidRPr="007E0309" w:rsidRDefault="007E0309" w:rsidP="000F10E6">
      <w:pPr>
        <w:spacing w:after="0"/>
        <w:ind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F10E6" w:rsidRPr="007E0309">
        <w:rPr>
          <w:rFonts w:ascii="Arial" w:hAnsi="Arial" w:cs="Arial"/>
          <w:sz w:val="24"/>
          <w:szCs w:val="24"/>
        </w:rPr>
        <w:t xml:space="preserve">    Глава администрации                                                             </w:t>
      </w:r>
      <w:proofErr w:type="spellStart"/>
      <w:r w:rsidR="000F10E6" w:rsidRPr="007E0309">
        <w:rPr>
          <w:rFonts w:ascii="Arial" w:hAnsi="Arial" w:cs="Arial"/>
          <w:sz w:val="24"/>
          <w:szCs w:val="24"/>
        </w:rPr>
        <w:t>Л.Н.Патчик</w:t>
      </w:r>
      <w:proofErr w:type="spellEnd"/>
    </w:p>
    <w:p w:rsidR="000F10E6" w:rsidRPr="007E0309" w:rsidRDefault="000F10E6" w:rsidP="000F10E6">
      <w:pPr>
        <w:spacing w:after="0"/>
        <w:ind w:right="283"/>
        <w:rPr>
          <w:rFonts w:ascii="Arial" w:hAnsi="Arial" w:cs="Arial"/>
          <w:sz w:val="24"/>
          <w:szCs w:val="24"/>
        </w:rPr>
      </w:pPr>
      <w:r w:rsidRPr="007E0309">
        <w:rPr>
          <w:rFonts w:ascii="Arial" w:hAnsi="Arial" w:cs="Arial"/>
          <w:sz w:val="24"/>
          <w:szCs w:val="24"/>
        </w:rPr>
        <w:t xml:space="preserve">         Кортузского сельсовета</w:t>
      </w:r>
    </w:p>
    <w:p w:rsidR="00F02F81" w:rsidRPr="007E0309" w:rsidRDefault="00F02F81" w:rsidP="00F02F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7E0309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7E0309">
        <w:rPr>
          <w:rFonts w:ascii="Arial" w:eastAsia="Times New Roman" w:hAnsi="Arial" w:cs="Arial"/>
          <w:iCs/>
          <w:sz w:val="20"/>
          <w:szCs w:val="20"/>
          <w:lang w:eastAsia="ru-RU"/>
        </w:rPr>
        <w:lastRenderedPageBreak/>
        <w:t xml:space="preserve">Приложение </w:t>
      </w:r>
    </w:p>
    <w:p w:rsidR="000F10E6" w:rsidRPr="007E0309" w:rsidRDefault="00F02F81" w:rsidP="000F10E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7E0309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к Постановлению </w:t>
      </w:r>
      <w:r w:rsidR="000F10E6" w:rsidRPr="007E0309">
        <w:rPr>
          <w:rFonts w:ascii="Arial" w:eastAsia="Times New Roman" w:hAnsi="Arial" w:cs="Arial"/>
          <w:iCs/>
          <w:sz w:val="20"/>
          <w:szCs w:val="20"/>
          <w:lang w:eastAsia="ru-RU"/>
        </w:rPr>
        <w:t>«</w:t>
      </w:r>
      <w:r w:rsidR="000F10E6" w:rsidRPr="007E0309">
        <w:rPr>
          <w:rFonts w:ascii="Arial" w:eastAsia="Times New Roman" w:hAnsi="Arial" w:cs="Arial"/>
          <w:sz w:val="20"/>
          <w:szCs w:val="20"/>
          <w:lang w:eastAsia="ru-RU"/>
        </w:rPr>
        <w:t>Об утверждении П</w:t>
      </w:r>
      <w:r w:rsidR="000F10E6" w:rsidRPr="007E0309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орядка </w:t>
      </w:r>
    </w:p>
    <w:p w:rsidR="000F10E6" w:rsidRPr="007E0309" w:rsidRDefault="000F10E6" w:rsidP="000F10E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E0309">
        <w:rPr>
          <w:rFonts w:ascii="Arial" w:eastAsia="Times New Roman" w:hAnsi="Arial" w:cs="Arial"/>
          <w:sz w:val="20"/>
          <w:szCs w:val="20"/>
          <w:lang w:eastAsia="ru-RU"/>
        </w:rPr>
        <w:t xml:space="preserve">включения нестационарных </w:t>
      </w:r>
      <w:r w:rsidRPr="007E0309">
        <w:rPr>
          <w:rFonts w:ascii="Arial" w:hAnsi="Arial" w:cs="Arial"/>
          <w:sz w:val="20"/>
          <w:szCs w:val="20"/>
        </w:rPr>
        <w:t xml:space="preserve">торговых объектов </w:t>
      </w:r>
    </w:p>
    <w:p w:rsidR="000F10E6" w:rsidRPr="007E0309" w:rsidRDefault="000F10E6" w:rsidP="000F10E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E0309">
        <w:rPr>
          <w:rFonts w:ascii="Arial" w:hAnsi="Arial" w:cs="Arial"/>
          <w:sz w:val="20"/>
          <w:szCs w:val="20"/>
        </w:rPr>
        <w:t xml:space="preserve">в схему размещения </w:t>
      </w:r>
      <w:proofErr w:type="gramStart"/>
      <w:r w:rsidRPr="007E0309">
        <w:rPr>
          <w:rFonts w:ascii="Arial" w:hAnsi="Arial" w:cs="Arial"/>
          <w:sz w:val="20"/>
          <w:szCs w:val="20"/>
        </w:rPr>
        <w:t>нестационарных</w:t>
      </w:r>
      <w:proofErr w:type="gramEnd"/>
      <w:r w:rsidRPr="007E0309">
        <w:rPr>
          <w:rFonts w:ascii="Arial" w:hAnsi="Arial" w:cs="Arial"/>
          <w:sz w:val="20"/>
          <w:szCs w:val="20"/>
        </w:rPr>
        <w:t xml:space="preserve"> </w:t>
      </w:r>
    </w:p>
    <w:p w:rsidR="000F10E6" w:rsidRPr="007E0309" w:rsidRDefault="007E0309" w:rsidP="007E03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0F10E6" w:rsidRPr="007E0309">
        <w:rPr>
          <w:rFonts w:ascii="Arial" w:hAnsi="Arial" w:cs="Arial"/>
          <w:sz w:val="20"/>
          <w:szCs w:val="20"/>
        </w:rPr>
        <w:t xml:space="preserve">торговых объектов </w:t>
      </w:r>
    </w:p>
    <w:p w:rsidR="000F10E6" w:rsidRPr="007E0309" w:rsidRDefault="000F10E6" w:rsidP="000F10E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7E0309">
        <w:rPr>
          <w:rFonts w:ascii="Arial" w:eastAsia="Times New Roman" w:hAnsi="Arial" w:cs="Arial"/>
          <w:sz w:val="20"/>
          <w:szCs w:val="20"/>
          <w:lang w:eastAsia="ru-RU"/>
        </w:rPr>
        <w:t xml:space="preserve">в </w:t>
      </w:r>
      <w:proofErr w:type="spellStart"/>
      <w:r w:rsidRPr="007E0309">
        <w:rPr>
          <w:rFonts w:ascii="Arial" w:eastAsia="Times New Roman" w:hAnsi="Arial" w:cs="Arial"/>
          <w:sz w:val="20"/>
          <w:szCs w:val="20"/>
          <w:lang w:eastAsia="ru-RU"/>
        </w:rPr>
        <w:t>Кортузском</w:t>
      </w:r>
      <w:proofErr w:type="spellEnd"/>
      <w:r w:rsidRPr="007E0309">
        <w:rPr>
          <w:rFonts w:ascii="Arial" w:eastAsia="Times New Roman" w:hAnsi="Arial" w:cs="Arial"/>
          <w:sz w:val="20"/>
          <w:szCs w:val="20"/>
          <w:lang w:eastAsia="ru-RU"/>
        </w:rPr>
        <w:t xml:space="preserve"> сельсовете» </w:t>
      </w:r>
      <w:r w:rsidRPr="007E0309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</w:p>
    <w:p w:rsidR="00F02F81" w:rsidRPr="007E0309" w:rsidRDefault="00F02F81" w:rsidP="000F10E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7E0309">
        <w:rPr>
          <w:rFonts w:ascii="Arial" w:eastAsia="Times New Roman" w:hAnsi="Arial" w:cs="Arial"/>
          <w:iCs/>
          <w:sz w:val="20"/>
          <w:szCs w:val="20"/>
          <w:lang w:eastAsia="ru-RU"/>
        </w:rPr>
        <w:t>от «</w:t>
      </w:r>
      <w:r w:rsidR="00D22255">
        <w:rPr>
          <w:rFonts w:ascii="Arial" w:eastAsia="Times New Roman" w:hAnsi="Arial" w:cs="Arial"/>
          <w:iCs/>
          <w:sz w:val="20"/>
          <w:szCs w:val="20"/>
          <w:lang w:eastAsia="ru-RU"/>
        </w:rPr>
        <w:t>27</w:t>
      </w:r>
      <w:r w:rsidRPr="007E0309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 »</w:t>
      </w:r>
      <w:r w:rsidR="00D22255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сентября  </w:t>
      </w:r>
      <w:r w:rsidRPr="007E0309">
        <w:rPr>
          <w:rFonts w:ascii="Arial" w:eastAsia="Times New Roman" w:hAnsi="Arial" w:cs="Arial"/>
          <w:iCs/>
          <w:sz w:val="20"/>
          <w:szCs w:val="20"/>
          <w:lang w:eastAsia="ru-RU"/>
        </w:rPr>
        <w:t>20</w:t>
      </w:r>
      <w:r w:rsidR="00D22255">
        <w:rPr>
          <w:rFonts w:ascii="Arial" w:eastAsia="Times New Roman" w:hAnsi="Arial" w:cs="Arial"/>
          <w:iCs/>
          <w:sz w:val="20"/>
          <w:szCs w:val="20"/>
          <w:lang w:eastAsia="ru-RU"/>
        </w:rPr>
        <w:t>21</w:t>
      </w:r>
      <w:r w:rsidRPr="007E0309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 №</w:t>
      </w:r>
      <w:r w:rsidR="00D22255">
        <w:rPr>
          <w:rFonts w:ascii="Arial" w:eastAsia="Times New Roman" w:hAnsi="Arial" w:cs="Arial"/>
          <w:iCs/>
          <w:sz w:val="20"/>
          <w:szCs w:val="20"/>
          <w:lang w:eastAsia="ru-RU"/>
        </w:rPr>
        <w:t>25-П</w:t>
      </w:r>
      <w:bookmarkStart w:id="0" w:name="_GoBack"/>
      <w:bookmarkEnd w:id="0"/>
    </w:p>
    <w:p w:rsidR="00F02F81" w:rsidRPr="007E0309" w:rsidRDefault="00F02F81" w:rsidP="00F02F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F02F81" w:rsidRPr="007E0309" w:rsidRDefault="00F02F81" w:rsidP="00F02F8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E0309">
        <w:rPr>
          <w:rFonts w:ascii="Arial" w:eastAsia="Times New Roman" w:hAnsi="Arial" w:cs="Arial"/>
          <w:b/>
          <w:sz w:val="24"/>
          <w:szCs w:val="24"/>
          <w:lang w:eastAsia="ru-RU"/>
        </w:rPr>
        <w:t>ПОРЯДОК ВКЛЮЧЕНИЯ НЕСТАЦИОНАРНЫХ ТОРГОВЫХ ОБЪЕКТОВ В СХЕМУ РАЗМЕЩЕНИЯ НЕСТАЦИОНАРНЫХ ТОРГОВЫХ ОБЪЕКТОВ</w:t>
      </w:r>
    </w:p>
    <w:p w:rsidR="00F02F81" w:rsidRPr="007E0309" w:rsidRDefault="00F02F81" w:rsidP="00D6054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E030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</w:t>
      </w:r>
      <w:r w:rsidR="00D6054A" w:rsidRPr="007E030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КОРТУЗСКОМ СЕЛЬСОВЕТЕ </w:t>
      </w:r>
    </w:p>
    <w:p w:rsidR="00D6054A" w:rsidRPr="007E0309" w:rsidRDefault="00D6054A" w:rsidP="00D6054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2F81" w:rsidRPr="007E0309" w:rsidRDefault="00F02F81" w:rsidP="00F02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0309">
        <w:rPr>
          <w:rFonts w:ascii="Arial" w:eastAsia="Times New Roman" w:hAnsi="Arial" w:cs="Arial"/>
          <w:sz w:val="24"/>
          <w:szCs w:val="24"/>
          <w:lang w:eastAsia="ru-RU"/>
        </w:rPr>
        <w:t>1. Настоящий Порядок включения нестационарных</w:t>
      </w:r>
      <w:r w:rsidRPr="007E0309">
        <w:rPr>
          <w:rFonts w:ascii="Arial" w:hAnsi="Arial" w:cs="Arial"/>
          <w:sz w:val="24"/>
          <w:szCs w:val="24"/>
        </w:rPr>
        <w:t xml:space="preserve"> торговых объектов в схему размещения нестационарных торговых объектов</w:t>
      </w:r>
      <w:r w:rsidRPr="007E0309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proofErr w:type="spellStart"/>
      <w:r w:rsidR="00D6054A" w:rsidRPr="007E0309">
        <w:rPr>
          <w:rFonts w:ascii="Arial" w:eastAsia="Times New Roman" w:hAnsi="Arial" w:cs="Arial"/>
          <w:sz w:val="24"/>
          <w:szCs w:val="24"/>
          <w:lang w:eastAsia="ru-RU"/>
        </w:rPr>
        <w:t>Кортузском</w:t>
      </w:r>
      <w:proofErr w:type="spellEnd"/>
      <w:r w:rsidR="00D6054A" w:rsidRPr="007E030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сельсовете </w:t>
      </w:r>
      <w:r w:rsidRPr="007E0309">
        <w:rPr>
          <w:rFonts w:ascii="Arial" w:eastAsia="Times New Roman" w:hAnsi="Arial" w:cs="Arial"/>
          <w:sz w:val="24"/>
          <w:szCs w:val="24"/>
          <w:lang w:eastAsia="ru-RU"/>
        </w:rPr>
        <w:t>(далее – Порядок)</w:t>
      </w:r>
      <w:r w:rsidRPr="007E0309">
        <w:rPr>
          <w:rFonts w:ascii="Arial" w:hAnsi="Arial" w:cs="Arial"/>
          <w:sz w:val="24"/>
          <w:szCs w:val="24"/>
        </w:rPr>
        <w:t xml:space="preserve"> устанавливает процедуру включения нестационарных объектов в схему размещения нестационарных торговых объектов (далее - НТО).</w:t>
      </w:r>
    </w:p>
    <w:p w:rsidR="00F02F81" w:rsidRPr="007E0309" w:rsidRDefault="00F02F81" w:rsidP="00F02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E0309">
        <w:rPr>
          <w:rFonts w:ascii="Arial" w:eastAsia="Times New Roman" w:hAnsi="Arial" w:cs="Arial"/>
          <w:sz w:val="24"/>
          <w:szCs w:val="24"/>
          <w:lang w:eastAsia="ru-RU"/>
        </w:rPr>
        <w:t>Включение в схему размещения, внесение изменений в схему размещения НТО, расположенных на земельных участках, в зданиях, строениях, сооружениях, находящихся в государственной собственности, согласовывается органом местного самоуправления с федеральным органом исполнительной власти или органом исполнительной власти субъекта Российской Федерации, осуществляющими полномочия собственника имущества, в порядке, установленном Постановлением Правительства РФ от 29.09.2010 № 772.</w:t>
      </w:r>
      <w:proofErr w:type="gramEnd"/>
    </w:p>
    <w:p w:rsidR="00F02F81" w:rsidRPr="007E0309" w:rsidRDefault="00F02F81" w:rsidP="00F02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0309">
        <w:rPr>
          <w:rFonts w:ascii="Arial" w:eastAsia="Times New Roman" w:hAnsi="Arial" w:cs="Arial"/>
          <w:sz w:val="24"/>
          <w:szCs w:val="24"/>
          <w:lang w:eastAsia="ru-RU"/>
        </w:rPr>
        <w:t xml:space="preserve">Разработка и утверждение схемы размещения, включение в схему размещения, внесение изменений в схему размещения НТО на земельных участках, в зданиях, строениях, сооружениях, находящихся в государственной собственности Красноярского края, муниципальной собственности, а также на земельных участках, находящихся на территории </w:t>
      </w:r>
      <w:r w:rsidR="00DA2138" w:rsidRPr="007E0309">
        <w:rPr>
          <w:rFonts w:ascii="Arial" w:eastAsia="Times New Roman" w:hAnsi="Arial" w:cs="Arial"/>
          <w:sz w:val="24"/>
          <w:szCs w:val="24"/>
          <w:lang w:eastAsia="ru-RU"/>
        </w:rPr>
        <w:t>Кортузского сельсовета</w:t>
      </w:r>
      <w:r w:rsidRPr="007E0309">
        <w:rPr>
          <w:rFonts w:ascii="Arial" w:eastAsia="Times New Roman" w:hAnsi="Arial" w:cs="Arial"/>
          <w:sz w:val="24"/>
          <w:szCs w:val="24"/>
          <w:lang w:eastAsia="ru-RU"/>
        </w:rPr>
        <w:t xml:space="preserve">, государственная собственность на которые не </w:t>
      </w:r>
      <w:proofErr w:type="gramStart"/>
      <w:r w:rsidRPr="007E0309">
        <w:rPr>
          <w:rFonts w:ascii="Arial" w:eastAsia="Times New Roman" w:hAnsi="Arial" w:cs="Arial"/>
          <w:sz w:val="24"/>
          <w:szCs w:val="24"/>
          <w:lang w:eastAsia="ru-RU"/>
        </w:rPr>
        <w:t>разграничена</w:t>
      </w:r>
      <w:proofErr w:type="gramEnd"/>
      <w:r w:rsidRPr="007E0309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в соответствии с Приказом министерства сельского хозяйства и торговли Красноярского края от 27.09.2018 № 555-о «Об установлении Порядка разработки и утверждения схемы размещения нестационарных торговых объектов органами местного самоуправления муниципальных образований Красноярского края».</w:t>
      </w:r>
    </w:p>
    <w:p w:rsidR="00F02F81" w:rsidRPr="007E0309" w:rsidRDefault="00F02F81" w:rsidP="00F02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309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7E0309">
        <w:rPr>
          <w:rFonts w:ascii="Arial" w:hAnsi="Arial" w:cs="Arial"/>
          <w:sz w:val="24"/>
          <w:szCs w:val="24"/>
        </w:rPr>
        <w:t xml:space="preserve">Настоящий Порядок распространяется на НТО, представляющие собой временные сооружения или временные конструкции,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передвижные сооружения, расположенные на земельных участках, которые находятся в </w:t>
      </w:r>
      <w:r w:rsidRPr="007E0309">
        <w:rPr>
          <w:rFonts w:ascii="Arial" w:eastAsia="Times New Roman" w:hAnsi="Arial" w:cs="Arial"/>
          <w:sz w:val="24"/>
          <w:szCs w:val="24"/>
          <w:lang w:eastAsia="ru-RU"/>
        </w:rPr>
        <w:t>государственной собственности Красноярского края,</w:t>
      </w:r>
      <w:r w:rsidRPr="007E0309">
        <w:rPr>
          <w:rFonts w:ascii="Arial" w:hAnsi="Arial" w:cs="Arial"/>
          <w:sz w:val="24"/>
          <w:szCs w:val="24"/>
        </w:rPr>
        <w:t xml:space="preserve"> муниципальной собственности и собственность на которые не разграничена, а также в зданиях, строениях</w:t>
      </w:r>
      <w:proofErr w:type="gramEnd"/>
      <w:r w:rsidRPr="007E0309">
        <w:rPr>
          <w:rFonts w:ascii="Arial" w:hAnsi="Arial" w:cs="Arial"/>
          <w:sz w:val="24"/>
          <w:szCs w:val="24"/>
        </w:rPr>
        <w:t xml:space="preserve"> и </w:t>
      </w:r>
      <w:proofErr w:type="gramStart"/>
      <w:r w:rsidRPr="007E0309">
        <w:rPr>
          <w:rFonts w:ascii="Arial" w:hAnsi="Arial" w:cs="Arial"/>
          <w:sz w:val="24"/>
          <w:szCs w:val="24"/>
        </w:rPr>
        <w:t>сооружениях</w:t>
      </w:r>
      <w:proofErr w:type="gramEnd"/>
      <w:r w:rsidRPr="007E0309">
        <w:rPr>
          <w:rFonts w:ascii="Arial" w:hAnsi="Arial" w:cs="Arial"/>
          <w:sz w:val="24"/>
          <w:szCs w:val="24"/>
        </w:rPr>
        <w:t xml:space="preserve">, находящихся в </w:t>
      </w:r>
      <w:r w:rsidRPr="007E0309">
        <w:rPr>
          <w:rFonts w:ascii="Arial" w:eastAsia="Times New Roman" w:hAnsi="Arial" w:cs="Arial"/>
          <w:sz w:val="24"/>
          <w:szCs w:val="24"/>
          <w:lang w:eastAsia="ru-RU"/>
        </w:rPr>
        <w:t>государственной собственности Красноярского края,</w:t>
      </w:r>
      <w:r w:rsidRPr="007E0309">
        <w:rPr>
          <w:rFonts w:ascii="Arial" w:hAnsi="Arial" w:cs="Arial"/>
          <w:sz w:val="24"/>
          <w:szCs w:val="24"/>
        </w:rPr>
        <w:t xml:space="preserve"> муниципальной собственности.</w:t>
      </w:r>
    </w:p>
    <w:p w:rsidR="00F02F81" w:rsidRPr="007E0309" w:rsidRDefault="00F02F81" w:rsidP="00F02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0309">
        <w:rPr>
          <w:rFonts w:ascii="Arial" w:eastAsia="Times New Roman" w:hAnsi="Arial" w:cs="Arial"/>
          <w:sz w:val="24"/>
          <w:szCs w:val="24"/>
          <w:lang w:eastAsia="ru-RU"/>
        </w:rPr>
        <w:t xml:space="preserve">3. Целями включения НТО в схему являются: </w:t>
      </w:r>
    </w:p>
    <w:p w:rsidR="00F02F81" w:rsidRPr="007E0309" w:rsidRDefault="00F02F81" w:rsidP="00F02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0309">
        <w:rPr>
          <w:rFonts w:ascii="Arial" w:eastAsia="Times New Roman" w:hAnsi="Arial" w:cs="Arial"/>
          <w:sz w:val="24"/>
          <w:szCs w:val="24"/>
          <w:lang w:eastAsia="ru-RU"/>
        </w:rPr>
        <w:t xml:space="preserve">достижение установленных нормативов минимальной обеспеченности </w:t>
      </w:r>
      <w:r w:rsidRPr="007E0309">
        <w:rPr>
          <w:rFonts w:ascii="Arial" w:hAnsi="Arial" w:cs="Arial"/>
          <w:sz w:val="24"/>
          <w:szCs w:val="24"/>
        </w:rPr>
        <w:t>населения</w:t>
      </w:r>
      <w:r w:rsidRPr="007E0309">
        <w:rPr>
          <w:rFonts w:ascii="Arial" w:eastAsia="Times New Roman" w:hAnsi="Arial" w:cs="Arial"/>
          <w:sz w:val="24"/>
          <w:szCs w:val="24"/>
          <w:lang w:eastAsia="ru-RU"/>
        </w:rPr>
        <w:t xml:space="preserve"> площадью торговых объектов;</w:t>
      </w:r>
    </w:p>
    <w:p w:rsidR="00F02F81" w:rsidRPr="007E0309" w:rsidRDefault="00F02F81" w:rsidP="00F02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0309">
        <w:rPr>
          <w:rFonts w:ascii="Arial" w:eastAsia="Times New Roman" w:hAnsi="Arial" w:cs="Arial"/>
          <w:sz w:val="24"/>
          <w:szCs w:val="24"/>
          <w:lang w:eastAsia="ru-RU"/>
        </w:rPr>
        <w:t>размещение нестационарных торговых объектов, используемых субъектами малого или среднего предпринимательства, осуществляющими торговую деятельность;</w:t>
      </w:r>
    </w:p>
    <w:p w:rsidR="00F02F81" w:rsidRPr="007E0309" w:rsidRDefault="00F02F81" w:rsidP="00F02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309">
        <w:rPr>
          <w:rFonts w:ascii="Arial" w:eastAsia="Times New Roman" w:hAnsi="Arial" w:cs="Arial"/>
          <w:sz w:val="24"/>
          <w:szCs w:val="24"/>
          <w:lang w:eastAsia="ru-RU"/>
        </w:rPr>
        <w:t>формирование</w:t>
      </w:r>
      <w:r w:rsidRPr="007E0309">
        <w:rPr>
          <w:rFonts w:ascii="Arial" w:hAnsi="Arial" w:cs="Arial"/>
          <w:sz w:val="24"/>
          <w:szCs w:val="24"/>
        </w:rPr>
        <w:t xml:space="preserve"> торговой инфраструктуры с учетом видов и типов торговых объектов, форм </w:t>
      </w:r>
      <w:r w:rsidRPr="007E0309">
        <w:rPr>
          <w:rFonts w:ascii="Arial" w:eastAsia="Times New Roman" w:hAnsi="Arial" w:cs="Arial"/>
          <w:sz w:val="24"/>
          <w:szCs w:val="24"/>
          <w:lang w:eastAsia="ru-RU"/>
        </w:rPr>
        <w:t>торговли, потребностей населения;</w:t>
      </w:r>
    </w:p>
    <w:p w:rsidR="00F02F81" w:rsidRPr="007E0309" w:rsidRDefault="00F02F81" w:rsidP="00F02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0309">
        <w:rPr>
          <w:rFonts w:ascii="Arial" w:eastAsia="Times New Roman" w:hAnsi="Arial" w:cs="Arial"/>
          <w:sz w:val="24"/>
          <w:szCs w:val="24"/>
          <w:lang w:eastAsia="ru-RU"/>
        </w:rPr>
        <w:t>повышение доступности товаров для населения.</w:t>
      </w:r>
    </w:p>
    <w:p w:rsidR="00F02F81" w:rsidRPr="007E0309" w:rsidRDefault="00F02F81" w:rsidP="00F02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309">
        <w:rPr>
          <w:rFonts w:ascii="Arial" w:hAnsi="Arial" w:cs="Arial"/>
          <w:sz w:val="24"/>
          <w:szCs w:val="24"/>
        </w:rPr>
        <w:t xml:space="preserve">4. Включение объектов в схему размещения нестационарных торговых объектов на территории </w:t>
      </w:r>
      <w:r w:rsidR="00DA2138" w:rsidRPr="007E0309">
        <w:rPr>
          <w:rFonts w:ascii="Arial" w:hAnsi="Arial" w:cs="Arial"/>
          <w:sz w:val="24"/>
          <w:szCs w:val="24"/>
        </w:rPr>
        <w:t xml:space="preserve">Кортузского сельсовета </w:t>
      </w:r>
      <w:r w:rsidRPr="007E0309">
        <w:rPr>
          <w:rFonts w:ascii="Arial" w:hAnsi="Arial" w:cs="Arial"/>
          <w:sz w:val="24"/>
          <w:szCs w:val="24"/>
        </w:rPr>
        <w:t xml:space="preserve">осуществляется по инициативе Администрации </w:t>
      </w:r>
      <w:r w:rsidR="00F74D77" w:rsidRPr="007E0309">
        <w:rPr>
          <w:rFonts w:ascii="Arial" w:hAnsi="Arial" w:cs="Arial"/>
          <w:sz w:val="24"/>
          <w:szCs w:val="24"/>
        </w:rPr>
        <w:t>Кортузского сельсовета</w:t>
      </w:r>
      <w:r w:rsidRPr="007E0309">
        <w:rPr>
          <w:rFonts w:ascii="Arial" w:hAnsi="Arial" w:cs="Arial"/>
          <w:i/>
          <w:sz w:val="24"/>
          <w:szCs w:val="24"/>
        </w:rPr>
        <w:t>.</w:t>
      </w:r>
    </w:p>
    <w:p w:rsidR="00F02F81" w:rsidRPr="007E0309" w:rsidRDefault="00F02F81" w:rsidP="00F02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309">
        <w:rPr>
          <w:rFonts w:ascii="Arial" w:hAnsi="Arial" w:cs="Arial"/>
          <w:sz w:val="24"/>
          <w:szCs w:val="24"/>
        </w:rPr>
        <w:t xml:space="preserve">Также инициаторами включения объектов в схему размещения НТО на территории </w:t>
      </w:r>
      <w:r w:rsidR="0092771C" w:rsidRPr="007E0309">
        <w:rPr>
          <w:rFonts w:ascii="Arial" w:hAnsi="Arial" w:cs="Arial"/>
          <w:sz w:val="24"/>
          <w:szCs w:val="24"/>
        </w:rPr>
        <w:t xml:space="preserve">Кортузского сельсовета </w:t>
      </w:r>
      <w:r w:rsidRPr="007E0309">
        <w:rPr>
          <w:rFonts w:ascii="Arial" w:hAnsi="Arial" w:cs="Arial"/>
          <w:sz w:val="24"/>
          <w:szCs w:val="24"/>
        </w:rPr>
        <w:t>являются юридические лица и индивидуальные предприниматели (далее - заинтересованные лица).</w:t>
      </w:r>
    </w:p>
    <w:p w:rsidR="00F02F81" w:rsidRPr="007E0309" w:rsidRDefault="00F02F81" w:rsidP="00F02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309">
        <w:rPr>
          <w:rFonts w:ascii="Arial" w:hAnsi="Arial" w:cs="Arial"/>
          <w:sz w:val="24"/>
          <w:szCs w:val="24"/>
        </w:rPr>
        <w:lastRenderedPageBreak/>
        <w:t xml:space="preserve">5. Для включения объектов в схему размещения НТО на территории </w:t>
      </w:r>
      <w:r w:rsidR="0092771C" w:rsidRPr="007E0309">
        <w:rPr>
          <w:rFonts w:ascii="Arial" w:hAnsi="Arial" w:cs="Arial"/>
          <w:sz w:val="24"/>
          <w:szCs w:val="24"/>
        </w:rPr>
        <w:t xml:space="preserve">Кортузского сельсовета </w:t>
      </w:r>
      <w:r w:rsidRPr="007E0309">
        <w:rPr>
          <w:rFonts w:ascii="Arial" w:hAnsi="Arial" w:cs="Arial"/>
          <w:sz w:val="24"/>
          <w:szCs w:val="24"/>
        </w:rPr>
        <w:t xml:space="preserve">заинтересованное лицо направляет в Администрацию </w:t>
      </w:r>
      <w:r w:rsidR="0092771C" w:rsidRPr="007E0309">
        <w:rPr>
          <w:rFonts w:ascii="Arial" w:hAnsi="Arial" w:cs="Arial"/>
          <w:sz w:val="24"/>
          <w:szCs w:val="24"/>
        </w:rPr>
        <w:t xml:space="preserve">Кортузского сельсовета </w:t>
      </w:r>
      <w:hyperlink r:id="rId7" w:history="1">
        <w:r w:rsidRPr="007E030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заявление</w:t>
        </w:r>
      </w:hyperlink>
      <w:r w:rsidRPr="007E0309">
        <w:rPr>
          <w:rFonts w:ascii="Arial" w:hAnsi="Arial" w:cs="Arial"/>
          <w:sz w:val="24"/>
          <w:szCs w:val="24"/>
        </w:rPr>
        <w:t xml:space="preserve"> о включении объекта в схему НТО согласно приложению № 1.</w:t>
      </w:r>
    </w:p>
    <w:p w:rsidR="00F02F81" w:rsidRPr="007E0309" w:rsidRDefault="00F02F81" w:rsidP="00F02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309">
        <w:rPr>
          <w:rFonts w:ascii="Arial" w:hAnsi="Arial" w:cs="Arial"/>
          <w:sz w:val="24"/>
          <w:szCs w:val="24"/>
        </w:rPr>
        <w:t>В заявлении указываются:</w:t>
      </w:r>
    </w:p>
    <w:p w:rsidR="00F02F81" w:rsidRPr="007E0309" w:rsidRDefault="00F02F81" w:rsidP="00F02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309">
        <w:rPr>
          <w:rFonts w:ascii="Arial" w:hAnsi="Arial" w:cs="Arial"/>
          <w:sz w:val="24"/>
          <w:szCs w:val="24"/>
        </w:rPr>
        <w:t xml:space="preserve">а) тип нестационарных торговых объектов (павильон, киоск, передвижная торговая точка, </w:t>
      </w:r>
      <w:proofErr w:type="gramStart"/>
      <w:r w:rsidRPr="007E0309">
        <w:rPr>
          <w:rFonts w:ascii="Arial" w:hAnsi="Arial" w:cs="Arial"/>
          <w:sz w:val="24"/>
          <w:szCs w:val="24"/>
        </w:rPr>
        <w:t>другое</w:t>
      </w:r>
      <w:proofErr w:type="gramEnd"/>
      <w:r w:rsidRPr="007E0309">
        <w:rPr>
          <w:rFonts w:ascii="Arial" w:hAnsi="Arial" w:cs="Arial"/>
          <w:sz w:val="24"/>
          <w:szCs w:val="24"/>
        </w:rPr>
        <w:t>);</w:t>
      </w:r>
    </w:p>
    <w:p w:rsidR="00F02F81" w:rsidRPr="007E0309" w:rsidRDefault="00F02F81" w:rsidP="00F02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309">
        <w:rPr>
          <w:rFonts w:ascii="Arial" w:hAnsi="Arial" w:cs="Arial"/>
          <w:sz w:val="24"/>
          <w:szCs w:val="24"/>
        </w:rPr>
        <w:t>б) адресный ориентир расположения нестационарных торговых объектов;</w:t>
      </w:r>
    </w:p>
    <w:p w:rsidR="00F02F81" w:rsidRPr="007E0309" w:rsidRDefault="00F02F81" w:rsidP="00F02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309">
        <w:rPr>
          <w:rFonts w:ascii="Arial" w:hAnsi="Arial" w:cs="Arial"/>
          <w:sz w:val="24"/>
          <w:szCs w:val="24"/>
        </w:rPr>
        <w:t>в) количество нестационарных торговых объектов по каждому адресному ориентиру;</w:t>
      </w:r>
    </w:p>
    <w:p w:rsidR="00F02F81" w:rsidRPr="007E0309" w:rsidRDefault="00F02F81" w:rsidP="00F02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309">
        <w:rPr>
          <w:rFonts w:ascii="Arial" w:hAnsi="Arial" w:cs="Arial"/>
          <w:sz w:val="24"/>
          <w:szCs w:val="24"/>
        </w:rPr>
        <w:t>г) площадь земельного участка, здания, строения, сооружения или их части, занимаемую нестационарным торговым объектом;</w:t>
      </w:r>
    </w:p>
    <w:p w:rsidR="00F02F81" w:rsidRPr="007E0309" w:rsidRDefault="00F02F81" w:rsidP="00F02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309">
        <w:rPr>
          <w:rFonts w:ascii="Arial" w:hAnsi="Arial" w:cs="Arial"/>
          <w:sz w:val="24"/>
          <w:szCs w:val="24"/>
        </w:rPr>
        <w:t>д) площадь торгового объекта;</w:t>
      </w:r>
    </w:p>
    <w:p w:rsidR="00F02F81" w:rsidRPr="007E0309" w:rsidRDefault="00F02F81" w:rsidP="00F02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309">
        <w:rPr>
          <w:rFonts w:ascii="Arial" w:hAnsi="Arial" w:cs="Arial"/>
          <w:sz w:val="24"/>
          <w:szCs w:val="24"/>
        </w:rPr>
        <w:t>е) вид деятельности (торговля продовольственными и (или) непродовольственными товарами, общественное питание), специализация нестационарного торгового объекта (при ее наличии);</w:t>
      </w:r>
    </w:p>
    <w:p w:rsidR="00F02F81" w:rsidRPr="007E0309" w:rsidRDefault="00F02F81" w:rsidP="00F02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309">
        <w:rPr>
          <w:rFonts w:ascii="Arial" w:hAnsi="Arial" w:cs="Arial"/>
          <w:sz w:val="24"/>
          <w:szCs w:val="24"/>
        </w:rPr>
        <w:t>ж) информацию о собственнике земельного участка, здания, сооружения на котором расположен нестационарный торговый объект;</w:t>
      </w:r>
    </w:p>
    <w:p w:rsidR="00F02F81" w:rsidRPr="007E0309" w:rsidRDefault="00F02F81" w:rsidP="00F02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309">
        <w:rPr>
          <w:rFonts w:ascii="Arial" w:hAnsi="Arial" w:cs="Arial"/>
          <w:sz w:val="24"/>
          <w:szCs w:val="24"/>
        </w:rPr>
        <w:t>з) информацию об использовании нестационарного торгового объекта субъектами малого или среднего предпринимательства, осуществляющими торговую деятельность;</w:t>
      </w:r>
    </w:p>
    <w:p w:rsidR="00F02F81" w:rsidRPr="007E0309" w:rsidRDefault="00F02F81" w:rsidP="00F02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309">
        <w:rPr>
          <w:rFonts w:ascii="Arial" w:hAnsi="Arial" w:cs="Arial"/>
          <w:sz w:val="24"/>
          <w:szCs w:val="24"/>
        </w:rPr>
        <w:t>и) период размещения нестационарных торговых объектов.</w:t>
      </w:r>
    </w:p>
    <w:p w:rsidR="00F02F81" w:rsidRPr="007E0309" w:rsidRDefault="00F02F81" w:rsidP="00F02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309">
        <w:rPr>
          <w:rFonts w:ascii="Arial" w:hAnsi="Arial" w:cs="Arial"/>
          <w:sz w:val="24"/>
          <w:szCs w:val="24"/>
        </w:rPr>
        <w:t xml:space="preserve">К заявлению прилагается картографический материал с отображением места размещения НТО, с указанием координат характерных точек границ земельного участка в местной системе координат, </w:t>
      </w:r>
      <w:proofErr w:type="spellStart"/>
      <w:r w:rsidRPr="007E0309">
        <w:rPr>
          <w:rFonts w:ascii="Arial" w:hAnsi="Arial" w:cs="Arial"/>
          <w:sz w:val="24"/>
          <w:szCs w:val="24"/>
        </w:rPr>
        <w:t>фотофиксация</w:t>
      </w:r>
      <w:proofErr w:type="spellEnd"/>
      <w:r w:rsidRPr="007E0309">
        <w:rPr>
          <w:rFonts w:ascii="Arial" w:hAnsi="Arial" w:cs="Arial"/>
          <w:sz w:val="24"/>
          <w:szCs w:val="24"/>
        </w:rPr>
        <w:t xml:space="preserve"> предлагаемого места размещения нестационарного торгового объекта, фотография будущего объекта либо эскиз внешнего вида.</w:t>
      </w:r>
    </w:p>
    <w:p w:rsidR="00F02F81" w:rsidRPr="007E0309" w:rsidRDefault="00F02F81" w:rsidP="00F02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309">
        <w:rPr>
          <w:rFonts w:ascii="Arial" w:hAnsi="Arial" w:cs="Arial"/>
          <w:sz w:val="24"/>
          <w:szCs w:val="24"/>
        </w:rPr>
        <w:t>6. Заявление о включении объектов в схему НТО регистрируется в системе делопроизводства и электронного документооборота Администрации</w:t>
      </w:r>
      <w:r w:rsidRPr="007E0309">
        <w:rPr>
          <w:rFonts w:ascii="Arial" w:hAnsi="Arial" w:cs="Arial"/>
          <w:i/>
          <w:sz w:val="24"/>
          <w:szCs w:val="24"/>
        </w:rPr>
        <w:t xml:space="preserve"> </w:t>
      </w:r>
      <w:r w:rsidR="00F74D77" w:rsidRPr="007E0309">
        <w:rPr>
          <w:rFonts w:ascii="Arial" w:hAnsi="Arial" w:cs="Arial"/>
          <w:sz w:val="24"/>
          <w:szCs w:val="24"/>
        </w:rPr>
        <w:t>Кортузского сельсовета</w:t>
      </w:r>
      <w:r w:rsidRPr="007E0309">
        <w:rPr>
          <w:rFonts w:ascii="Arial" w:hAnsi="Arial" w:cs="Arial"/>
          <w:sz w:val="24"/>
          <w:szCs w:val="24"/>
        </w:rPr>
        <w:t xml:space="preserve"> в течение 3 дней с момента поступления и рассматривается в течение 30 календарных дней со дня регистрации.</w:t>
      </w:r>
    </w:p>
    <w:p w:rsidR="00F02F81" w:rsidRPr="007E0309" w:rsidRDefault="00F02F81" w:rsidP="00F02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309">
        <w:rPr>
          <w:rFonts w:ascii="Arial" w:hAnsi="Arial" w:cs="Arial"/>
          <w:sz w:val="24"/>
          <w:szCs w:val="24"/>
        </w:rPr>
        <w:t>7. По результатам рассмотрения поступившего заявления по вопросам размещения НТО принимается одно из следующих решений:</w:t>
      </w:r>
    </w:p>
    <w:p w:rsidR="00F02F81" w:rsidRPr="007E0309" w:rsidRDefault="00F02F81" w:rsidP="00F02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309">
        <w:rPr>
          <w:rFonts w:ascii="Arial" w:hAnsi="Arial" w:cs="Arial"/>
          <w:sz w:val="24"/>
          <w:szCs w:val="24"/>
        </w:rPr>
        <w:t>- о согласовании включения в схему НТО места для размещения нестационарного торгового объекта;</w:t>
      </w:r>
    </w:p>
    <w:p w:rsidR="00F02F81" w:rsidRPr="007E0309" w:rsidRDefault="00F02F81" w:rsidP="00F02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309">
        <w:rPr>
          <w:rFonts w:ascii="Arial" w:hAnsi="Arial" w:cs="Arial"/>
          <w:sz w:val="24"/>
          <w:szCs w:val="24"/>
        </w:rPr>
        <w:t>- об отказе во включении в схему НТО места для размещения нестационарного торгового объекта.</w:t>
      </w:r>
    </w:p>
    <w:p w:rsidR="00F02F81" w:rsidRPr="007E0309" w:rsidRDefault="00F02F81" w:rsidP="00F02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309">
        <w:rPr>
          <w:rFonts w:ascii="Arial" w:hAnsi="Arial" w:cs="Arial"/>
          <w:sz w:val="24"/>
          <w:szCs w:val="24"/>
        </w:rPr>
        <w:t xml:space="preserve">8. О принятом решении Администрация </w:t>
      </w:r>
      <w:r w:rsidR="00F74D77" w:rsidRPr="007E0309">
        <w:rPr>
          <w:rFonts w:ascii="Arial" w:hAnsi="Arial" w:cs="Arial"/>
          <w:sz w:val="24"/>
          <w:szCs w:val="24"/>
        </w:rPr>
        <w:t>Кортузского сельсовета</w:t>
      </w:r>
      <w:r w:rsidRPr="007E0309">
        <w:rPr>
          <w:rFonts w:ascii="Arial" w:hAnsi="Arial" w:cs="Arial"/>
          <w:sz w:val="24"/>
          <w:szCs w:val="24"/>
        </w:rPr>
        <w:t xml:space="preserve"> письменно уведомляет лицо, подавшее соответствующее заявление, в срок не позднее 5 рабочих дней со дня принятия указанного решения.</w:t>
      </w:r>
    </w:p>
    <w:p w:rsidR="00F02F81" w:rsidRPr="007E0309" w:rsidRDefault="00F02F81" w:rsidP="00F02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309">
        <w:rPr>
          <w:rFonts w:ascii="Arial" w:hAnsi="Arial" w:cs="Arial"/>
          <w:sz w:val="24"/>
          <w:szCs w:val="24"/>
        </w:rPr>
        <w:t xml:space="preserve">9. Основаниями </w:t>
      </w:r>
      <w:proofErr w:type="gramStart"/>
      <w:r w:rsidRPr="007E0309">
        <w:rPr>
          <w:rFonts w:ascii="Arial" w:hAnsi="Arial" w:cs="Arial"/>
          <w:sz w:val="24"/>
          <w:szCs w:val="24"/>
        </w:rPr>
        <w:t>для отказа в согласовании во включении сведений о нестационарном торговом объекте в схему</w:t>
      </w:r>
      <w:proofErr w:type="gramEnd"/>
      <w:r w:rsidRPr="007E0309">
        <w:rPr>
          <w:rFonts w:ascii="Arial" w:hAnsi="Arial" w:cs="Arial"/>
          <w:sz w:val="24"/>
          <w:szCs w:val="24"/>
        </w:rPr>
        <w:t xml:space="preserve"> НТО являются:</w:t>
      </w:r>
    </w:p>
    <w:p w:rsidR="00F02F81" w:rsidRPr="007E0309" w:rsidRDefault="00F02F81" w:rsidP="00F02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309">
        <w:rPr>
          <w:rFonts w:ascii="Arial" w:hAnsi="Arial" w:cs="Arial"/>
          <w:sz w:val="24"/>
          <w:szCs w:val="24"/>
        </w:rPr>
        <w:t>- непредставление заявителем требуемых документов и сведений;</w:t>
      </w:r>
    </w:p>
    <w:p w:rsidR="00F02F81" w:rsidRPr="007E0309" w:rsidRDefault="00F02F81" w:rsidP="00F02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309">
        <w:rPr>
          <w:rFonts w:ascii="Arial" w:hAnsi="Arial" w:cs="Arial"/>
          <w:sz w:val="24"/>
          <w:szCs w:val="24"/>
        </w:rPr>
        <w:t>- отсутствие неиспользуемых земельных участков, находящихся в муниципальной собственности, а также установленные законодательством Российской Федерации ограничения в их обороте;</w:t>
      </w:r>
    </w:p>
    <w:p w:rsidR="00F02F81" w:rsidRPr="007E0309" w:rsidRDefault="00F02F81" w:rsidP="00F02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309">
        <w:rPr>
          <w:rFonts w:ascii="Arial" w:hAnsi="Arial" w:cs="Arial"/>
          <w:sz w:val="24"/>
          <w:szCs w:val="24"/>
        </w:rPr>
        <w:t>- размещение НТО предполагается на земельном участке, находящемся в частной собственности;</w:t>
      </w:r>
    </w:p>
    <w:p w:rsidR="00F02F81" w:rsidRPr="007E0309" w:rsidRDefault="00F02F81" w:rsidP="00F02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7E0309">
        <w:rPr>
          <w:rFonts w:ascii="Arial" w:hAnsi="Arial" w:cs="Arial"/>
          <w:sz w:val="24"/>
          <w:szCs w:val="24"/>
        </w:rPr>
        <w:t xml:space="preserve">- несоответствие НТО либо места его предполагаемого размещения требованиям, установленным Правилами благоустройства, проектами планировки и благоустройства территории </w:t>
      </w:r>
      <w:r w:rsidR="0061432F" w:rsidRPr="007E0309">
        <w:rPr>
          <w:rFonts w:ascii="Arial" w:hAnsi="Arial" w:cs="Arial"/>
          <w:sz w:val="24"/>
          <w:szCs w:val="24"/>
        </w:rPr>
        <w:t>Кортузского сельсовета</w:t>
      </w:r>
      <w:r w:rsidRPr="007E0309">
        <w:rPr>
          <w:rFonts w:ascii="Arial" w:hAnsi="Arial" w:cs="Arial"/>
          <w:i/>
          <w:sz w:val="24"/>
          <w:szCs w:val="24"/>
        </w:rPr>
        <w:t>;</w:t>
      </w:r>
    </w:p>
    <w:p w:rsidR="00F02F81" w:rsidRPr="007E0309" w:rsidRDefault="00F02F81" w:rsidP="00F02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309">
        <w:rPr>
          <w:rFonts w:ascii="Arial" w:hAnsi="Arial" w:cs="Arial"/>
          <w:sz w:val="24"/>
          <w:szCs w:val="24"/>
        </w:rPr>
        <w:t>- нарушение требований архитектурных, градостроительных, строительных, пожарных, санитарных и экологических нормам и правил, правил продажи отдельных видов товаров</w:t>
      </w:r>
      <w:proofErr w:type="gramStart"/>
      <w:r w:rsidRPr="007E0309">
        <w:rPr>
          <w:rFonts w:ascii="Arial" w:hAnsi="Arial" w:cs="Arial"/>
          <w:sz w:val="24"/>
          <w:szCs w:val="24"/>
        </w:rPr>
        <w:t>; ;</w:t>
      </w:r>
      <w:proofErr w:type="gramEnd"/>
    </w:p>
    <w:p w:rsidR="00F02F81" w:rsidRPr="007E0309" w:rsidRDefault="00F02F81" w:rsidP="00F02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309">
        <w:rPr>
          <w:rFonts w:ascii="Arial" w:hAnsi="Arial" w:cs="Arial"/>
          <w:sz w:val="24"/>
          <w:szCs w:val="24"/>
        </w:rPr>
        <w:lastRenderedPageBreak/>
        <w:t>- отказ в согласовании схемы размещения НТО, расположенных на земельных участках, в зданиях, строениях, сооружениях, находящихся в государственной собственности, со стороны федерального органа исполнительной власти или органа исполнительной власти субъекта Российской Федерации, осуществляющих полномочия собственника имущества;</w:t>
      </w:r>
    </w:p>
    <w:p w:rsidR="00F02F81" w:rsidRPr="007E0309" w:rsidRDefault="00F02F81" w:rsidP="00F02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309">
        <w:rPr>
          <w:rFonts w:ascii="Arial" w:hAnsi="Arial" w:cs="Arial"/>
          <w:sz w:val="24"/>
          <w:szCs w:val="24"/>
        </w:rPr>
        <w:t>- наличие на месте, предполагаемом к размещению НТО, объектов, строений, сооружений, принадлежащих третьим лицам либо непосредственно заявителю в отсутствие правоустанавливающих документов на объект и земельный участок.</w:t>
      </w:r>
    </w:p>
    <w:p w:rsidR="00F02F81" w:rsidRPr="007E0309" w:rsidRDefault="00F02F81" w:rsidP="00F02F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0309">
        <w:rPr>
          <w:rFonts w:ascii="Arial" w:hAnsi="Arial" w:cs="Arial"/>
          <w:sz w:val="24"/>
          <w:szCs w:val="24"/>
        </w:rPr>
        <w:t xml:space="preserve">10. В случае принятия решения о согласовании во включении в Схему НТО места, предполагаемого к размещению НТО Администрация </w:t>
      </w:r>
      <w:r w:rsidR="0061432F" w:rsidRPr="007E0309">
        <w:rPr>
          <w:rFonts w:ascii="Arial" w:hAnsi="Arial" w:cs="Arial"/>
          <w:sz w:val="24"/>
          <w:szCs w:val="24"/>
        </w:rPr>
        <w:t xml:space="preserve">Кортузского сельсовета </w:t>
      </w:r>
      <w:r w:rsidRPr="007E0309">
        <w:rPr>
          <w:rFonts w:ascii="Arial" w:hAnsi="Arial" w:cs="Arial"/>
          <w:sz w:val="24"/>
          <w:szCs w:val="24"/>
        </w:rPr>
        <w:t>в порядке, установленном для разработки и утверждения схемы НТО, готовит проект муниципального правового акта, с учетом требований о внесении изменений в схему НТО.</w:t>
      </w:r>
    </w:p>
    <w:p w:rsidR="00F02F81" w:rsidRPr="007E0309" w:rsidRDefault="007E0309" w:rsidP="00F02F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02F81" w:rsidRPr="007E0309">
        <w:rPr>
          <w:rFonts w:ascii="Arial" w:hAnsi="Arial" w:cs="Arial"/>
          <w:sz w:val="24"/>
          <w:szCs w:val="24"/>
        </w:rPr>
        <w:t>11. При включении НТО в схему учитываются требования земельного, градостроительного законодательства, законодательства в области охраны окружающей среды, в области охраны и использования особо охраняемых природных территорий, в области сохранения, использования, популяризации и использования объектов культурного наследия, в области обеспечения санитарно-эпидемиологического благополучия населения, законодательства о пожарной безопасности.</w:t>
      </w:r>
    </w:p>
    <w:p w:rsidR="00F02F81" w:rsidRPr="007E0309" w:rsidRDefault="007E0309" w:rsidP="00F02F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02F81" w:rsidRPr="007E0309">
        <w:rPr>
          <w:rFonts w:ascii="Arial" w:hAnsi="Arial" w:cs="Arial"/>
          <w:sz w:val="24"/>
          <w:szCs w:val="24"/>
        </w:rPr>
        <w:t xml:space="preserve">12. При размещении НТО запрещается, в том числе углублять фундамент для размещения НТО и применение капитальных строительных конструкций для их сооружения; использовать арки зданий, газоны, цветники, площадки (детские, отдыха, спортивные), территории, занятые инженерными коммуникациями и их охранными зонами, </w:t>
      </w:r>
      <w:proofErr w:type="spellStart"/>
      <w:r w:rsidR="0061432F" w:rsidRPr="007E0309">
        <w:rPr>
          <w:rFonts w:ascii="Arial" w:hAnsi="Arial" w:cs="Arial"/>
          <w:sz w:val="24"/>
          <w:szCs w:val="24"/>
        </w:rPr>
        <w:t>водоохраную</w:t>
      </w:r>
      <w:proofErr w:type="spellEnd"/>
      <w:r w:rsidR="00F02F81" w:rsidRPr="007E0309">
        <w:rPr>
          <w:rFonts w:ascii="Arial" w:hAnsi="Arial" w:cs="Arial"/>
          <w:sz w:val="24"/>
          <w:szCs w:val="24"/>
        </w:rPr>
        <w:t xml:space="preserve"> зону водных объектов; использовать тротуары, пешеходные дорожки, газоны, элементы благоустройства для подъезда транспорта к зоне загрузки товара, для стоянки автотранспорта, осуществляющего доставку товара; раскладывать товары, складировать тару, мусор и запасы товаров за территорией НТО; реализовать скоропортящиеся продукты при отсутствии холодильного оборудования для их хранения и реализации.</w:t>
      </w:r>
    </w:p>
    <w:p w:rsidR="00F02F81" w:rsidRPr="007E0309" w:rsidRDefault="00F02F81" w:rsidP="00F02F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E0309">
        <w:rPr>
          <w:rFonts w:ascii="Arial" w:hAnsi="Arial" w:cs="Arial"/>
          <w:sz w:val="24"/>
          <w:szCs w:val="24"/>
        </w:rPr>
        <w:t xml:space="preserve">13. </w:t>
      </w:r>
      <w:r w:rsidRPr="007E0309">
        <w:rPr>
          <w:rFonts w:ascii="Arial" w:hAnsi="Arial" w:cs="Arial"/>
          <w:iCs/>
          <w:sz w:val="24"/>
          <w:szCs w:val="24"/>
        </w:rPr>
        <w:t>НТО должны размещаться с учетом обеспечения свободного движения пешеходов и доступа потребителей к объектам торговли, в том инвалидов и других маломобильных групп населения, беспрепятственного подъезда спецтранспорта при чрезвычайных ситуациях, а также с соблюдением пожарных и санитарных требований.</w:t>
      </w:r>
    </w:p>
    <w:p w:rsidR="00F02F81" w:rsidRPr="007E0309" w:rsidRDefault="00F02F81" w:rsidP="00F02F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E0309">
        <w:rPr>
          <w:rFonts w:ascii="Arial" w:hAnsi="Arial" w:cs="Arial"/>
          <w:iCs/>
          <w:sz w:val="24"/>
          <w:szCs w:val="24"/>
        </w:rPr>
        <w:t xml:space="preserve">14. </w:t>
      </w:r>
      <w:proofErr w:type="gramStart"/>
      <w:r w:rsidRPr="007E0309">
        <w:rPr>
          <w:rFonts w:ascii="Arial" w:hAnsi="Arial" w:cs="Arial"/>
          <w:iCs/>
          <w:sz w:val="24"/>
          <w:szCs w:val="24"/>
        </w:rPr>
        <w:t>НТО должны размещаться в местах, удобных как для покупателей, так и для хозяйствующих субъектов, осуществляющих торговую деятельность, и позволяющих осуществлять предпринимательскую деятельность наиболее эффективным и востребованным у потребителей способом, в местах высокого сосредоточения людей, а также в иных местах, позволяющих наиболее полным образом удовлетворить потребности граждан в комфортном и быстром совершении покупок.</w:t>
      </w:r>
      <w:proofErr w:type="gramEnd"/>
    </w:p>
    <w:p w:rsidR="00F02F81" w:rsidRPr="007E0309" w:rsidRDefault="00F02F81" w:rsidP="00F02F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7E0309">
        <w:rPr>
          <w:rFonts w:ascii="Arial" w:hAnsi="Arial" w:cs="Arial"/>
          <w:iCs/>
          <w:sz w:val="24"/>
          <w:szCs w:val="24"/>
        </w:rPr>
        <w:t>15. НТО не должны размещаться на инженерных сетях и коммуникациях, в охранных зонах инженерных сетей и коммуникаций, на газонах, цветниках и прочих объектах озеленения, детских и спортивных площадках, вдоль автодорог общего пользования, в зонах перекрестков, на тротуарах, арках зданий, на элементах благоустройства.</w:t>
      </w:r>
    </w:p>
    <w:p w:rsidR="0061432F" w:rsidRPr="007E0309" w:rsidRDefault="00F02F81" w:rsidP="007E03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0309">
        <w:rPr>
          <w:rFonts w:ascii="Arial" w:hAnsi="Arial" w:cs="Arial"/>
          <w:sz w:val="24"/>
          <w:szCs w:val="24"/>
        </w:rPr>
        <w:t xml:space="preserve">16. </w:t>
      </w:r>
      <w:proofErr w:type="gramStart"/>
      <w:r w:rsidRPr="007E0309">
        <w:rPr>
          <w:rFonts w:ascii="Arial" w:hAnsi="Arial" w:cs="Arial"/>
          <w:sz w:val="24"/>
          <w:szCs w:val="24"/>
        </w:rPr>
        <w:t>Контроль за</w:t>
      </w:r>
      <w:proofErr w:type="gramEnd"/>
      <w:r w:rsidRPr="007E0309">
        <w:rPr>
          <w:rFonts w:ascii="Arial" w:hAnsi="Arial" w:cs="Arial"/>
          <w:sz w:val="24"/>
          <w:szCs w:val="24"/>
        </w:rPr>
        <w:t xml:space="preserve"> размещением и эксплуатацией НТО на территории </w:t>
      </w:r>
      <w:r w:rsidR="0061432F" w:rsidRPr="007E0309">
        <w:rPr>
          <w:rFonts w:ascii="Arial" w:hAnsi="Arial" w:cs="Arial"/>
          <w:sz w:val="24"/>
          <w:szCs w:val="24"/>
        </w:rPr>
        <w:t>Кортузского сельсовета</w:t>
      </w:r>
      <w:r w:rsidRPr="007E0309">
        <w:rPr>
          <w:rFonts w:ascii="Arial" w:hAnsi="Arial" w:cs="Arial"/>
          <w:sz w:val="24"/>
          <w:szCs w:val="24"/>
        </w:rPr>
        <w:t xml:space="preserve"> осуществляют Администрация </w:t>
      </w:r>
      <w:r w:rsidR="0061432F" w:rsidRPr="007E0309">
        <w:rPr>
          <w:rFonts w:ascii="Arial" w:hAnsi="Arial" w:cs="Arial"/>
          <w:sz w:val="24"/>
          <w:szCs w:val="24"/>
        </w:rPr>
        <w:t>Кортузского сельсовета</w:t>
      </w:r>
      <w:r w:rsidRPr="007E0309">
        <w:rPr>
          <w:rFonts w:ascii="Arial" w:hAnsi="Arial" w:cs="Arial"/>
          <w:sz w:val="24"/>
          <w:szCs w:val="24"/>
        </w:rPr>
        <w:t xml:space="preserve"> в пределах своих полномочий в соответствии с действующим законодательством.</w:t>
      </w:r>
    </w:p>
    <w:p w:rsidR="0061432F" w:rsidRPr="007E0309" w:rsidRDefault="0061432F" w:rsidP="00F02F81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61432F" w:rsidRPr="007E0309" w:rsidRDefault="0061432F" w:rsidP="00F02F81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F02F81" w:rsidRPr="007E0309" w:rsidRDefault="00F02F81" w:rsidP="00F02F8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E0309">
        <w:rPr>
          <w:rFonts w:ascii="Arial" w:hAnsi="Arial" w:cs="Arial"/>
          <w:sz w:val="20"/>
          <w:szCs w:val="20"/>
        </w:rPr>
        <w:lastRenderedPageBreak/>
        <w:t>Приложение № 1</w:t>
      </w:r>
    </w:p>
    <w:p w:rsidR="00F02F81" w:rsidRPr="007E0309" w:rsidRDefault="00F02F81" w:rsidP="00F02F8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7E0309">
        <w:rPr>
          <w:rFonts w:ascii="Arial" w:hAnsi="Arial" w:cs="Arial"/>
          <w:sz w:val="20"/>
          <w:szCs w:val="20"/>
        </w:rPr>
        <w:t xml:space="preserve">к Порядку </w:t>
      </w:r>
      <w:r w:rsidRPr="007E0309">
        <w:rPr>
          <w:rFonts w:ascii="Arial" w:eastAsia="Times New Roman" w:hAnsi="Arial" w:cs="Arial"/>
          <w:sz w:val="20"/>
          <w:szCs w:val="20"/>
          <w:lang w:eastAsia="ru-RU"/>
        </w:rPr>
        <w:t xml:space="preserve">включения </w:t>
      </w:r>
    </w:p>
    <w:p w:rsidR="00F02F81" w:rsidRPr="007E0309" w:rsidRDefault="00F02F81" w:rsidP="00F02F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E0309">
        <w:rPr>
          <w:rFonts w:ascii="Arial" w:eastAsia="Times New Roman" w:hAnsi="Arial" w:cs="Arial"/>
          <w:sz w:val="20"/>
          <w:szCs w:val="20"/>
          <w:lang w:eastAsia="ru-RU"/>
        </w:rPr>
        <w:t>нестационарных</w:t>
      </w:r>
      <w:r w:rsidRPr="007E0309">
        <w:rPr>
          <w:rFonts w:ascii="Arial" w:hAnsi="Arial" w:cs="Arial"/>
          <w:sz w:val="20"/>
          <w:szCs w:val="20"/>
        </w:rPr>
        <w:t xml:space="preserve"> торговых </w:t>
      </w:r>
    </w:p>
    <w:p w:rsidR="00F02F81" w:rsidRPr="007E0309" w:rsidRDefault="00F02F81" w:rsidP="00F02F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E0309">
        <w:rPr>
          <w:rFonts w:ascii="Arial" w:hAnsi="Arial" w:cs="Arial"/>
          <w:sz w:val="20"/>
          <w:szCs w:val="20"/>
        </w:rPr>
        <w:t xml:space="preserve">объектов в схему размещения </w:t>
      </w:r>
    </w:p>
    <w:p w:rsidR="00F02F81" w:rsidRPr="007E0309" w:rsidRDefault="00F02F81" w:rsidP="00F02F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E0309">
        <w:rPr>
          <w:rFonts w:ascii="Arial" w:hAnsi="Arial" w:cs="Arial"/>
          <w:sz w:val="20"/>
          <w:szCs w:val="20"/>
        </w:rPr>
        <w:t>нестационарных торговых объектов</w:t>
      </w:r>
    </w:p>
    <w:p w:rsidR="00F02F81" w:rsidRPr="007E0309" w:rsidRDefault="0061432F" w:rsidP="00F02F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E0309">
        <w:rPr>
          <w:rFonts w:ascii="Arial" w:hAnsi="Arial" w:cs="Arial"/>
          <w:sz w:val="20"/>
          <w:szCs w:val="20"/>
        </w:rPr>
        <w:t>Кортузского сельсовета</w:t>
      </w:r>
    </w:p>
    <w:p w:rsidR="00F02F81" w:rsidRPr="007E0309" w:rsidRDefault="00F02F81" w:rsidP="00F02F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02F81" w:rsidRPr="007E0309" w:rsidRDefault="00F02F81" w:rsidP="00F02F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7E0309">
        <w:rPr>
          <w:rFonts w:ascii="Arial" w:hAnsi="Arial" w:cs="Arial"/>
          <w:bCs/>
          <w:sz w:val="24"/>
          <w:szCs w:val="24"/>
        </w:rPr>
        <w:t xml:space="preserve">                                        Главе Администрации</w:t>
      </w:r>
    </w:p>
    <w:p w:rsidR="00F02F81" w:rsidRPr="007E0309" w:rsidRDefault="0061432F" w:rsidP="00F02F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7E0309">
        <w:rPr>
          <w:rFonts w:ascii="Arial" w:hAnsi="Arial" w:cs="Arial"/>
          <w:sz w:val="24"/>
          <w:szCs w:val="24"/>
        </w:rPr>
        <w:t xml:space="preserve">Кортузского сельсовета </w:t>
      </w:r>
    </w:p>
    <w:p w:rsidR="00F02F81" w:rsidRPr="007E0309" w:rsidRDefault="00F02F81" w:rsidP="00F02F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7E0309">
        <w:rPr>
          <w:rFonts w:ascii="Arial" w:hAnsi="Arial" w:cs="Arial"/>
          <w:sz w:val="24"/>
          <w:szCs w:val="24"/>
        </w:rPr>
        <w:t xml:space="preserve">                                        ___________________________________</w:t>
      </w:r>
    </w:p>
    <w:p w:rsidR="00F02F81" w:rsidRPr="007E0309" w:rsidRDefault="00F02F81" w:rsidP="00F02F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7E0309">
        <w:rPr>
          <w:rFonts w:ascii="Arial" w:hAnsi="Arial" w:cs="Arial"/>
          <w:sz w:val="24"/>
          <w:szCs w:val="24"/>
        </w:rPr>
        <w:t xml:space="preserve">                                        от ________________________________</w:t>
      </w:r>
    </w:p>
    <w:p w:rsidR="00F02F81" w:rsidRPr="007E0309" w:rsidRDefault="00F02F81" w:rsidP="00F02F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7E0309">
        <w:rPr>
          <w:rFonts w:ascii="Arial" w:hAnsi="Arial" w:cs="Arial"/>
          <w:sz w:val="24"/>
          <w:szCs w:val="24"/>
        </w:rPr>
        <w:t xml:space="preserve">                                               </w:t>
      </w:r>
      <w:proofErr w:type="gramStart"/>
      <w:r w:rsidRPr="007E0309">
        <w:rPr>
          <w:rFonts w:ascii="Arial" w:hAnsi="Arial" w:cs="Arial"/>
          <w:sz w:val="24"/>
          <w:szCs w:val="24"/>
        </w:rPr>
        <w:t>(фамилия, имя, отчество</w:t>
      </w:r>
      <w:proofErr w:type="gramEnd"/>
    </w:p>
    <w:p w:rsidR="00F02F81" w:rsidRPr="007E0309" w:rsidRDefault="00F02F81" w:rsidP="00F02F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7E0309">
        <w:rPr>
          <w:rFonts w:ascii="Arial" w:hAnsi="Arial" w:cs="Arial"/>
          <w:sz w:val="24"/>
          <w:szCs w:val="24"/>
        </w:rPr>
        <w:t xml:space="preserve">                                               последнее - при наличии)</w:t>
      </w:r>
    </w:p>
    <w:p w:rsidR="00F02F81" w:rsidRPr="007E0309" w:rsidRDefault="00F02F81" w:rsidP="00F02F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7E0309">
        <w:rPr>
          <w:rFonts w:ascii="Arial" w:hAnsi="Arial" w:cs="Arial"/>
          <w:sz w:val="24"/>
          <w:szCs w:val="24"/>
        </w:rPr>
        <w:t xml:space="preserve">                                           (наименование юридического лица)</w:t>
      </w:r>
    </w:p>
    <w:p w:rsidR="00F02F81" w:rsidRPr="007E0309" w:rsidRDefault="00F02F81" w:rsidP="00F02F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7E0309">
        <w:rPr>
          <w:rFonts w:ascii="Arial" w:hAnsi="Arial" w:cs="Arial"/>
          <w:sz w:val="24"/>
          <w:szCs w:val="24"/>
        </w:rPr>
        <w:t xml:space="preserve">                                        ИНН _______________________________</w:t>
      </w:r>
    </w:p>
    <w:p w:rsidR="00F02F81" w:rsidRPr="007E0309" w:rsidRDefault="00F02F81" w:rsidP="00F02F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7E0309">
        <w:rPr>
          <w:rFonts w:ascii="Arial" w:hAnsi="Arial" w:cs="Arial"/>
          <w:sz w:val="24"/>
          <w:szCs w:val="24"/>
        </w:rPr>
        <w:t>ОГРН ______________________________</w:t>
      </w:r>
    </w:p>
    <w:p w:rsidR="00F02F81" w:rsidRPr="007E0309" w:rsidRDefault="00F02F81" w:rsidP="00F02F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7E0309">
        <w:rPr>
          <w:rFonts w:ascii="Arial" w:hAnsi="Arial" w:cs="Arial"/>
          <w:sz w:val="24"/>
          <w:szCs w:val="24"/>
        </w:rPr>
        <w:t xml:space="preserve">                                                (для юридического лица)</w:t>
      </w:r>
    </w:p>
    <w:p w:rsidR="00F02F81" w:rsidRPr="007E0309" w:rsidRDefault="00F02F81" w:rsidP="00F02F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7E0309">
        <w:rPr>
          <w:rFonts w:ascii="Arial" w:hAnsi="Arial" w:cs="Arial"/>
          <w:sz w:val="24"/>
          <w:szCs w:val="24"/>
        </w:rPr>
        <w:t xml:space="preserve">                                        Место жительства (место нахождения)</w:t>
      </w:r>
    </w:p>
    <w:p w:rsidR="00F02F81" w:rsidRPr="007E0309" w:rsidRDefault="00F02F81" w:rsidP="00F02F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7E0309">
        <w:rPr>
          <w:rFonts w:ascii="Arial" w:hAnsi="Arial" w:cs="Arial"/>
          <w:sz w:val="24"/>
          <w:szCs w:val="24"/>
        </w:rPr>
        <w:t xml:space="preserve">                                        заявителя:</w:t>
      </w:r>
    </w:p>
    <w:p w:rsidR="00F02F81" w:rsidRPr="007E0309" w:rsidRDefault="00F02F81" w:rsidP="00F02F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7E0309">
        <w:rPr>
          <w:rFonts w:ascii="Arial" w:hAnsi="Arial" w:cs="Arial"/>
          <w:sz w:val="24"/>
          <w:szCs w:val="24"/>
        </w:rPr>
        <w:t xml:space="preserve">                                        ___________________________________</w:t>
      </w:r>
    </w:p>
    <w:p w:rsidR="00F02F81" w:rsidRPr="007E0309" w:rsidRDefault="00F02F81" w:rsidP="00F02F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7E0309">
        <w:rPr>
          <w:rFonts w:ascii="Arial" w:hAnsi="Arial" w:cs="Arial"/>
          <w:sz w:val="24"/>
          <w:szCs w:val="24"/>
        </w:rPr>
        <w:t xml:space="preserve">                                  Контактный номер телефона</w:t>
      </w:r>
    </w:p>
    <w:p w:rsidR="00F02F81" w:rsidRPr="007E0309" w:rsidRDefault="00F02F81" w:rsidP="00F02F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7E0309">
        <w:rPr>
          <w:rFonts w:ascii="Arial" w:hAnsi="Arial" w:cs="Arial"/>
          <w:sz w:val="24"/>
          <w:szCs w:val="24"/>
        </w:rPr>
        <w:t xml:space="preserve">                                        заявителя _________________________</w:t>
      </w:r>
    </w:p>
    <w:p w:rsidR="00F02F81" w:rsidRPr="007E0309" w:rsidRDefault="00F02F81" w:rsidP="00F02F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F02F81" w:rsidRPr="007E0309" w:rsidRDefault="00F02F81" w:rsidP="00F02F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7E0309">
        <w:rPr>
          <w:rFonts w:ascii="Arial" w:hAnsi="Arial" w:cs="Arial"/>
          <w:sz w:val="24"/>
          <w:szCs w:val="24"/>
        </w:rPr>
        <w:t>ЗАЯВЛЕНИЕ</w:t>
      </w:r>
    </w:p>
    <w:p w:rsidR="00F02F81" w:rsidRPr="007E0309" w:rsidRDefault="00F02F81" w:rsidP="00F02F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7E0309">
        <w:rPr>
          <w:rFonts w:ascii="Arial" w:hAnsi="Arial" w:cs="Arial"/>
          <w:sz w:val="24"/>
          <w:szCs w:val="24"/>
        </w:rPr>
        <w:t xml:space="preserve">о включении в схему размещения </w:t>
      </w:r>
      <w:proofErr w:type="gramStart"/>
      <w:r w:rsidRPr="007E0309">
        <w:rPr>
          <w:rFonts w:ascii="Arial" w:hAnsi="Arial" w:cs="Arial"/>
          <w:sz w:val="24"/>
          <w:szCs w:val="24"/>
        </w:rPr>
        <w:t>нестационарных</w:t>
      </w:r>
      <w:proofErr w:type="gramEnd"/>
      <w:r w:rsidRPr="007E0309">
        <w:rPr>
          <w:rFonts w:ascii="Arial" w:hAnsi="Arial" w:cs="Arial"/>
          <w:sz w:val="24"/>
          <w:szCs w:val="24"/>
        </w:rPr>
        <w:t xml:space="preserve"> торговых</w:t>
      </w:r>
    </w:p>
    <w:p w:rsidR="00F02F81" w:rsidRPr="007E0309" w:rsidRDefault="00F02F81" w:rsidP="00F02F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7E0309">
        <w:rPr>
          <w:rFonts w:ascii="Arial" w:hAnsi="Arial" w:cs="Arial"/>
          <w:sz w:val="24"/>
          <w:szCs w:val="24"/>
        </w:rPr>
        <w:t>объектов, время функционирования которых имеет</w:t>
      </w:r>
    </w:p>
    <w:p w:rsidR="00F02F81" w:rsidRPr="007E0309" w:rsidRDefault="00F02F81" w:rsidP="00F02F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7E0309">
        <w:rPr>
          <w:rFonts w:ascii="Arial" w:hAnsi="Arial" w:cs="Arial"/>
          <w:sz w:val="24"/>
          <w:szCs w:val="24"/>
        </w:rPr>
        <w:t>круглогодичный/исключительно сезонный (нужное подчеркнуть)</w:t>
      </w:r>
    </w:p>
    <w:p w:rsidR="00F02F81" w:rsidRPr="007E0309" w:rsidRDefault="00F02F81" w:rsidP="00F02F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7E0309">
        <w:rPr>
          <w:rFonts w:ascii="Arial" w:hAnsi="Arial" w:cs="Arial"/>
          <w:sz w:val="24"/>
          <w:szCs w:val="24"/>
        </w:rPr>
        <w:t xml:space="preserve">характер, на территории </w:t>
      </w:r>
      <w:r w:rsidRPr="007E0309">
        <w:rPr>
          <w:rFonts w:ascii="Arial" w:eastAsiaTheme="majorEastAsia" w:hAnsi="Arial" w:cs="Arial"/>
          <w:bCs/>
          <w:sz w:val="24"/>
          <w:szCs w:val="24"/>
        </w:rPr>
        <w:t>наименование муниципального образования</w:t>
      </w:r>
    </w:p>
    <w:p w:rsidR="00F02F81" w:rsidRPr="007E0309" w:rsidRDefault="00F02F81" w:rsidP="00F02F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F02F81" w:rsidRPr="007E0309" w:rsidRDefault="00F02F81" w:rsidP="00F02F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E0309">
        <w:rPr>
          <w:rFonts w:ascii="Arial" w:hAnsi="Arial" w:cs="Arial"/>
          <w:sz w:val="24"/>
          <w:szCs w:val="24"/>
        </w:rPr>
        <w:t xml:space="preserve">    Прошу  рассмотреть вопрос о включении в схему </w:t>
      </w:r>
      <w:proofErr w:type="gramStart"/>
      <w:r w:rsidRPr="007E0309">
        <w:rPr>
          <w:rFonts w:ascii="Arial" w:hAnsi="Arial" w:cs="Arial"/>
          <w:sz w:val="24"/>
          <w:szCs w:val="24"/>
        </w:rPr>
        <w:t>размещения нестационарных торговых  объектов  следующего  места  размещения нестационарного торгового объекта</w:t>
      </w:r>
      <w:proofErr w:type="gramEnd"/>
      <w:r w:rsidRPr="007E0309">
        <w:rPr>
          <w:rFonts w:ascii="Arial" w:hAnsi="Arial" w:cs="Arial"/>
          <w:sz w:val="24"/>
          <w:szCs w:val="24"/>
        </w:rPr>
        <w:t>:</w:t>
      </w:r>
    </w:p>
    <w:p w:rsidR="00F02F81" w:rsidRPr="007E0309" w:rsidRDefault="00F02F81" w:rsidP="00F02F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E0309">
        <w:rPr>
          <w:rFonts w:ascii="Arial" w:hAnsi="Arial" w:cs="Arial"/>
          <w:sz w:val="24"/>
          <w:szCs w:val="24"/>
        </w:rPr>
        <w:t>1. Тип нестационарного торгового объекта (</w:t>
      </w:r>
      <w:r w:rsidRPr="007E0309">
        <w:rPr>
          <w:rFonts w:ascii="Arial" w:hAnsi="Arial" w:cs="Arial"/>
          <w:bCs/>
          <w:sz w:val="24"/>
          <w:szCs w:val="24"/>
        </w:rPr>
        <w:t xml:space="preserve">павильон, киоск, передвижная торговая точка, </w:t>
      </w:r>
      <w:proofErr w:type="gramStart"/>
      <w:r w:rsidRPr="007E0309">
        <w:rPr>
          <w:rFonts w:ascii="Arial" w:hAnsi="Arial" w:cs="Arial"/>
          <w:bCs/>
          <w:sz w:val="24"/>
          <w:szCs w:val="24"/>
        </w:rPr>
        <w:t>другое</w:t>
      </w:r>
      <w:proofErr w:type="gramEnd"/>
      <w:r w:rsidRPr="007E0309">
        <w:rPr>
          <w:rFonts w:ascii="Arial" w:hAnsi="Arial" w:cs="Arial"/>
          <w:bCs/>
          <w:sz w:val="24"/>
          <w:szCs w:val="24"/>
        </w:rPr>
        <w:t>):</w:t>
      </w:r>
    </w:p>
    <w:p w:rsidR="00F02F81" w:rsidRPr="007E0309" w:rsidRDefault="00F02F81" w:rsidP="00F02F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7E030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F02F81" w:rsidRPr="007E0309" w:rsidRDefault="00F02F81" w:rsidP="00F02F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E0309">
        <w:rPr>
          <w:rFonts w:ascii="Arial" w:hAnsi="Arial" w:cs="Arial"/>
          <w:sz w:val="24"/>
          <w:szCs w:val="24"/>
        </w:rPr>
        <w:t>2. А</w:t>
      </w:r>
      <w:r w:rsidRPr="007E0309">
        <w:rPr>
          <w:rFonts w:ascii="Arial" w:hAnsi="Arial" w:cs="Arial"/>
          <w:bCs/>
          <w:sz w:val="24"/>
          <w:szCs w:val="24"/>
        </w:rPr>
        <w:t>дресный ориентир расположения нестационарного торгового объекта:</w:t>
      </w:r>
    </w:p>
    <w:p w:rsidR="00F02F81" w:rsidRPr="007E0309" w:rsidRDefault="00F02F81" w:rsidP="00F02F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7E0309">
        <w:rPr>
          <w:rFonts w:ascii="Arial" w:hAnsi="Arial" w:cs="Arial"/>
          <w:sz w:val="24"/>
          <w:szCs w:val="24"/>
        </w:rPr>
        <w:t xml:space="preserve">__________________________________________________________________3. </w:t>
      </w:r>
      <w:r w:rsidRPr="007E0309">
        <w:rPr>
          <w:rFonts w:ascii="Arial" w:hAnsi="Arial" w:cs="Arial"/>
          <w:bCs/>
          <w:sz w:val="24"/>
          <w:szCs w:val="24"/>
        </w:rPr>
        <w:t>Количество нестационарных торговых объектов по каждому адресному ориентиру:_____________________________________________________</w:t>
      </w:r>
    </w:p>
    <w:p w:rsidR="00F02F81" w:rsidRPr="007E0309" w:rsidRDefault="00F02F81" w:rsidP="00F02F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E0309">
        <w:rPr>
          <w:rFonts w:ascii="Arial" w:hAnsi="Arial" w:cs="Arial"/>
          <w:sz w:val="24"/>
          <w:szCs w:val="24"/>
        </w:rPr>
        <w:t>4. Вид деятельности</w:t>
      </w:r>
      <w:r w:rsidRPr="007E0309">
        <w:rPr>
          <w:rFonts w:ascii="Arial" w:hAnsi="Arial" w:cs="Arial"/>
          <w:bCs/>
          <w:sz w:val="24"/>
          <w:szCs w:val="24"/>
        </w:rPr>
        <w:t xml:space="preserve"> (торговля продовольственными и (или) непродовольственными товарами, общественное питание), специализация нестационарного торгового объекта (при ее наличии)</w:t>
      </w:r>
      <w:proofErr w:type="gramStart"/>
      <w:r w:rsidRPr="007E0309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F02F81" w:rsidRPr="007E0309" w:rsidRDefault="00F02F81" w:rsidP="00F02F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7E030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F02F81" w:rsidRPr="007E0309" w:rsidRDefault="00F02F81" w:rsidP="00F02F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E0309">
        <w:rPr>
          <w:rFonts w:ascii="Arial" w:hAnsi="Arial" w:cs="Arial"/>
          <w:sz w:val="24"/>
          <w:szCs w:val="24"/>
        </w:rPr>
        <w:t xml:space="preserve">5. </w:t>
      </w:r>
      <w:r w:rsidRPr="007E0309">
        <w:rPr>
          <w:rFonts w:ascii="Arial" w:hAnsi="Arial" w:cs="Arial"/>
          <w:bCs/>
          <w:sz w:val="24"/>
          <w:szCs w:val="24"/>
        </w:rPr>
        <w:t>Площадь земельного участка, здания, строения, сооружения или их части, занимаемую нестационарным торговым объектом: __________ м</w:t>
      </w:r>
      <w:proofErr w:type="gramStart"/>
      <w:r w:rsidRPr="007E0309">
        <w:rPr>
          <w:rFonts w:ascii="Arial" w:hAnsi="Arial" w:cs="Arial"/>
          <w:bCs/>
          <w:sz w:val="24"/>
          <w:szCs w:val="24"/>
        </w:rPr>
        <w:t>2</w:t>
      </w:r>
      <w:proofErr w:type="gramEnd"/>
    </w:p>
    <w:p w:rsidR="00F02F81" w:rsidRPr="007E0309" w:rsidRDefault="00F02F81" w:rsidP="00F02F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F02F81" w:rsidRPr="007E0309" w:rsidRDefault="00F02F81" w:rsidP="00F02F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7E0309">
        <w:rPr>
          <w:rFonts w:ascii="Arial" w:hAnsi="Arial" w:cs="Arial"/>
          <w:sz w:val="24"/>
          <w:szCs w:val="24"/>
        </w:rPr>
        <w:t>6. Площадь торгового объекта: __________ м</w:t>
      </w:r>
      <w:proofErr w:type="gramStart"/>
      <w:r w:rsidRPr="007E0309">
        <w:rPr>
          <w:rFonts w:ascii="Arial" w:hAnsi="Arial" w:cs="Arial"/>
          <w:sz w:val="24"/>
          <w:szCs w:val="24"/>
        </w:rPr>
        <w:t>2</w:t>
      </w:r>
      <w:proofErr w:type="gramEnd"/>
    </w:p>
    <w:p w:rsidR="00F02F81" w:rsidRPr="007E0309" w:rsidRDefault="00F02F81" w:rsidP="00F02F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7E0309">
        <w:rPr>
          <w:rFonts w:ascii="Arial" w:hAnsi="Arial" w:cs="Arial"/>
          <w:sz w:val="24"/>
          <w:szCs w:val="24"/>
        </w:rPr>
        <w:t xml:space="preserve">7. </w:t>
      </w:r>
      <w:r w:rsidRPr="007E0309">
        <w:rPr>
          <w:rFonts w:ascii="Arial" w:hAnsi="Arial" w:cs="Arial"/>
          <w:bCs/>
          <w:sz w:val="24"/>
          <w:szCs w:val="24"/>
        </w:rPr>
        <w:t>Информация о собственнике земельного участка, здания, сооружения на котором расположен нестационарный торговый объект:</w:t>
      </w:r>
    </w:p>
    <w:p w:rsidR="00F02F81" w:rsidRPr="007E0309" w:rsidRDefault="00F02F81" w:rsidP="00F02F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7E0309">
        <w:rPr>
          <w:rFonts w:ascii="Arial" w:hAnsi="Arial" w:cs="Arial"/>
          <w:bCs/>
          <w:sz w:val="24"/>
          <w:szCs w:val="24"/>
        </w:rPr>
        <w:t>_______________________________________________________________</w:t>
      </w:r>
    </w:p>
    <w:p w:rsidR="00F02F81" w:rsidRPr="007E0309" w:rsidRDefault="00F02F81" w:rsidP="00F02F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7E0309">
        <w:rPr>
          <w:rFonts w:ascii="Arial" w:hAnsi="Arial" w:cs="Arial"/>
          <w:sz w:val="24"/>
          <w:szCs w:val="24"/>
        </w:rPr>
        <w:t xml:space="preserve">8. </w:t>
      </w:r>
      <w:r w:rsidRPr="007E0309">
        <w:rPr>
          <w:rFonts w:ascii="Arial" w:hAnsi="Arial" w:cs="Arial"/>
          <w:bCs/>
          <w:sz w:val="24"/>
          <w:szCs w:val="24"/>
        </w:rPr>
        <w:t>Информация об использовании нестационарного торгового объекта субъектами малого или среднего предпринимательства, осуществляющими торговую деятельность:</w:t>
      </w:r>
    </w:p>
    <w:p w:rsidR="00F02F81" w:rsidRPr="007E0309" w:rsidRDefault="00F02F81" w:rsidP="00F02F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7E0309">
        <w:rPr>
          <w:rFonts w:ascii="Arial" w:hAnsi="Arial" w:cs="Arial"/>
          <w:bCs/>
          <w:sz w:val="24"/>
          <w:szCs w:val="24"/>
        </w:rPr>
        <w:t>_______________________________________________________________</w:t>
      </w:r>
    </w:p>
    <w:p w:rsidR="00F02F81" w:rsidRPr="007E0309" w:rsidRDefault="00F02F81" w:rsidP="00F02F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7E0309">
        <w:rPr>
          <w:rFonts w:ascii="Arial" w:hAnsi="Arial" w:cs="Arial"/>
          <w:bCs/>
          <w:sz w:val="24"/>
          <w:szCs w:val="24"/>
        </w:rPr>
        <w:t>9. Период размещения нестационарных торговых объектов:</w:t>
      </w:r>
    </w:p>
    <w:p w:rsidR="00F02F81" w:rsidRPr="007E0309" w:rsidRDefault="00F02F81" w:rsidP="00F02F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7E0309">
        <w:rPr>
          <w:rFonts w:ascii="Arial" w:hAnsi="Arial" w:cs="Arial"/>
          <w:bCs/>
          <w:sz w:val="24"/>
          <w:szCs w:val="24"/>
        </w:rPr>
        <w:t>______________________________________________________________</w:t>
      </w:r>
    </w:p>
    <w:p w:rsidR="00F02F81" w:rsidRPr="007E0309" w:rsidRDefault="00F02F81" w:rsidP="00F02F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7E0309">
        <w:rPr>
          <w:rFonts w:ascii="Arial" w:hAnsi="Arial" w:cs="Arial"/>
          <w:sz w:val="24"/>
          <w:szCs w:val="24"/>
        </w:rPr>
        <w:lastRenderedPageBreak/>
        <w:t>10.  Дополнительная  информация о нестационарном торговом объекте (при наличии): _______________________________________________________</w:t>
      </w:r>
    </w:p>
    <w:p w:rsidR="00F02F81" w:rsidRPr="007E0309" w:rsidRDefault="00F02F81" w:rsidP="00F02F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F02F81" w:rsidRPr="007E0309" w:rsidRDefault="00F02F81" w:rsidP="00F02F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7E0309"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F02F81" w:rsidRPr="007E0309" w:rsidRDefault="00F02F81" w:rsidP="00F02F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7E0309">
        <w:rPr>
          <w:rFonts w:ascii="Arial" w:hAnsi="Arial" w:cs="Arial"/>
          <w:sz w:val="24"/>
          <w:szCs w:val="24"/>
        </w:rPr>
        <w:t>1.  схема,  изображающая  сведения об участке местности, с указанием границ земель,  земельного  участка  либо  части земельного участка, на территории которого планируется размещение нестационарного торгового объекта.</w:t>
      </w:r>
    </w:p>
    <w:p w:rsidR="00F02F81" w:rsidRPr="007E0309" w:rsidRDefault="00F02F81" w:rsidP="00F02F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7E0309">
        <w:rPr>
          <w:rFonts w:ascii="Arial" w:hAnsi="Arial" w:cs="Arial"/>
          <w:sz w:val="24"/>
          <w:szCs w:val="24"/>
        </w:rPr>
        <w:t xml:space="preserve">2.  </w:t>
      </w:r>
      <w:proofErr w:type="spellStart"/>
      <w:r w:rsidRPr="007E0309">
        <w:rPr>
          <w:rFonts w:ascii="Arial" w:hAnsi="Arial" w:cs="Arial"/>
          <w:sz w:val="24"/>
          <w:szCs w:val="24"/>
        </w:rPr>
        <w:t>фотофиксация</w:t>
      </w:r>
      <w:proofErr w:type="spellEnd"/>
      <w:r w:rsidRPr="007E0309">
        <w:rPr>
          <w:rFonts w:ascii="Arial" w:hAnsi="Arial" w:cs="Arial"/>
          <w:sz w:val="24"/>
          <w:szCs w:val="24"/>
        </w:rPr>
        <w:t xml:space="preserve">  предлагаемого  места размещения нестационарного торгового объекта.</w:t>
      </w:r>
    </w:p>
    <w:p w:rsidR="00F02F81" w:rsidRPr="007E0309" w:rsidRDefault="00F02F81" w:rsidP="00F02F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7E0309">
        <w:rPr>
          <w:rFonts w:ascii="Arial" w:hAnsi="Arial" w:cs="Arial"/>
          <w:sz w:val="24"/>
          <w:szCs w:val="24"/>
        </w:rPr>
        <w:t>3. фотография будущего объекта либо эскиз внешнего вида.</w:t>
      </w:r>
    </w:p>
    <w:p w:rsidR="00F02F81" w:rsidRPr="007E0309" w:rsidRDefault="00F02F81" w:rsidP="00F02F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F02F81" w:rsidRPr="007E0309" w:rsidRDefault="00F02F81" w:rsidP="00F02F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7E0309">
        <w:rPr>
          <w:rFonts w:ascii="Arial" w:hAnsi="Arial" w:cs="Arial"/>
          <w:sz w:val="24"/>
          <w:szCs w:val="24"/>
        </w:rPr>
        <w:t xml:space="preserve">  _______________ (подпись)</w:t>
      </w:r>
    </w:p>
    <w:p w:rsidR="00F02F81" w:rsidRPr="007E0309" w:rsidRDefault="00F02F81" w:rsidP="00F02F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7E0309">
        <w:rPr>
          <w:rFonts w:ascii="Arial" w:hAnsi="Arial" w:cs="Arial"/>
          <w:sz w:val="24"/>
          <w:szCs w:val="24"/>
        </w:rPr>
        <w:t xml:space="preserve">                                                  _______________ (дата)</w:t>
      </w:r>
    </w:p>
    <w:p w:rsidR="00F02F81" w:rsidRPr="007E0309" w:rsidRDefault="00F02F81" w:rsidP="00F02F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F02F81" w:rsidRPr="007E0309" w:rsidRDefault="00F02F81" w:rsidP="00F02F81">
      <w:pPr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F02F81" w:rsidRPr="007E0309" w:rsidRDefault="00F02F81" w:rsidP="00F02F81">
      <w:pPr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E0309">
        <w:rPr>
          <w:rFonts w:ascii="Arial" w:hAnsi="Arial" w:cs="Arial"/>
          <w:sz w:val="24"/>
          <w:szCs w:val="24"/>
        </w:rPr>
        <w:t>Я, ______________________________________________________(Ф.И.О.),</w:t>
      </w:r>
    </w:p>
    <w:p w:rsidR="00F02F81" w:rsidRPr="007E0309" w:rsidRDefault="00F02F81" w:rsidP="00F02F81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7E0309">
        <w:rPr>
          <w:rFonts w:ascii="Arial" w:hAnsi="Arial" w:cs="Arial"/>
          <w:sz w:val="24"/>
          <w:szCs w:val="24"/>
        </w:rPr>
        <w:t>подписавший</w:t>
      </w:r>
      <w:proofErr w:type="gramEnd"/>
      <w:r w:rsidRPr="007E0309">
        <w:rPr>
          <w:rFonts w:ascii="Arial" w:hAnsi="Arial" w:cs="Arial"/>
          <w:sz w:val="24"/>
          <w:szCs w:val="24"/>
        </w:rPr>
        <w:t xml:space="preserve">  настоящее  заявление  в соответствии со </w:t>
      </w:r>
      <w:hyperlink r:id="rId8" w:history="1">
        <w:r w:rsidRPr="007E030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статьей 9</w:t>
        </w:r>
      </w:hyperlink>
      <w:r w:rsidRPr="007E0309">
        <w:rPr>
          <w:rFonts w:ascii="Arial" w:hAnsi="Arial" w:cs="Arial"/>
          <w:sz w:val="24"/>
          <w:szCs w:val="24"/>
        </w:rPr>
        <w:t xml:space="preserve"> Федерального закона  от  27.07.2006  года  № 152-ФЗ «О персональных данных» даю свое согласие  Администрации </w:t>
      </w:r>
      <w:r w:rsidR="0061432F" w:rsidRPr="007E0309">
        <w:rPr>
          <w:rFonts w:ascii="Arial" w:hAnsi="Arial" w:cs="Arial"/>
          <w:sz w:val="24"/>
          <w:szCs w:val="24"/>
        </w:rPr>
        <w:t>Кортузского сельсовета</w:t>
      </w:r>
      <w:r w:rsidRPr="007E0309">
        <w:rPr>
          <w:rFonts w:ascii="Arial" w:hAnsi="Arial" w:cs="Arial"/>
          <w:sz w:val="24"/>
          <w:szCs w:val="24"/>
        </w:rPr>
        <w:t xml:space="preserve"> на обработку моих персональных данных.</w:t>
      </w:r>
    </w:p>
    <w:p w:rsidR="00F02F81" w:rsidRPr="007E0309" w:rsidRDefault="00F02F81" w:rsidP="00F02F81">
      <w:pPr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7E0309">
        <w:rPr>
          <w:rFonts w:ascii="Arial" w:hAnsi="Arial" w:cs="Arial"/>
          <w:sz w:val="24"/>
          <w:szCs w:val="24"/>
        </w:rPr>
        <w:t>Обработка  вышеуказанных персональных данных будет осуществляться путем сбора, записи, систематизации, накопления, хранения, уточнения (обновления, изменения),    извлечения,    использования,   передачи   (распространения, предоставления,    доступа),    обезличивания,    блокирования,   удаления, уничтожения.</w:t>
      </w:r>
      <w:proofErr w:type="gramEnd"/>
      <w:r w:rsidRPr="007E0309">
        <w:rPr>
          <w:rFonts w:ascii="Arial" w:hAnsi="Arial" w:cs="Arial"/>
          <w:sz w:val="24"/>
          <w:szCs w:val="24"/>
        </w:rPr>
        <w:t xml:space="preserve"> Согласие дано в целях рассмотрения моего заявления о включении в схему НТО торгового объекта.</w:t>
      </w:r>
    </w:p>
    <w:p w:rsidR="00F02F81" w:rsidRPr="007E0309" w:rsidRDefault="00F02F81" w:rsidP="00F02F81">
      <w:pPr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E0309">
        <w:rPr>
          <w:rFonts w:ascii="Arial" w:hAnsi="Arial" w:cs="Arial"/>
          <w:sz w:val="24"/>
          <w:szCs w:val="24"/>
        </w:rPr>
        <w:t>Настоящее согласие вступает в силу с момента его подписания и действует в течение пяти лет.</w:t>
      </w:r>
    </w:p>
    <w:p w:rsidR="00F02F81" w:rsidRPr="007E0309" w:rsidRDefault="00F02F81" w:rsidP="00F02F81">
      <w:pPr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E0309">
        <w:rPr>
          <w:rFonts w:ascii="Arial" w:hAnsi="Arial" w:cs="Arial"/>
          <w:sz w:val="24"/>
          <w:szCs w:val="24"/>
        </w:rPr>
        <w:t>Я   уведомле</w:t>
      </w:r>
      <w:proofErr w:type="gramStart"/>
      <w:r w:rsidRPr="007E0309">
        <w:rPr>
          <w:rFonts w:ascii="Arial" w:hAnsi="Arial" w:cs="Arial"/>
          <w:sz w:val="24"/>
          <w:szCs w:val="24"/>
        </w:rPr>
        <w:t>н(</w:t>
      </w:r>
      <w:proofErr w:type="gramEnd"/>
      <w:r w:rsidRPr="007E0309">
        <w:rPr>
          <w:rFonts w:ascii="Arial" w:hAnsi="Arial" w:cs="Arial"/>
          <w:sz w:val="24"/>
          <w:szCs w:val="24"/>
        </w:rPr>
        <w:t>а)  о  своем  праве  отозвать  согласие  путем  подачи  в Администрацию</w:t>
      </w:r>
      <w:r w:rsidR="0061432F" w:rsidRPr="007E0309">
        <w:rPr>
          <w:rFonts w:ascii="Arial" w:hAnsi="Arial" w:cs="Arial"/>
          <w:sz w:val="24"/>
          <w:szCs w:val="24"/>
        </w:rPr>
        <w:t xml:space="preserve"> Кортузского сельсовета </w:t>
      </w:r>
      <w:r w:rsidRPr="007E0309">
        <w:rPr>
          <w:rFonts w:ascii="Arial" w:hAnsi="Arial" w:cs="Arial"/>
          <w:sz w:val="24"/>
          <w:szCs w:val="24"/>
        </w:rPr>
        <w:t>письменного заявления.</w:t>
      </w:r>
    </w:p>
    <w:p w:rsidR="00F02F81" w:rsidRPr="007E0309" w:rsidRDefault="00F02F81" w:rsidP="00F02F81">
      <w:pPr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E0309">
        <w:rPr>
          <w:rFonts w:ascii="Arial" w:hAnsi="Arial" w:cs="Arial"/>
          <w:sz w:val="24"/>
          <w:szCs w:val="24"/>
        </w:rPr>
        <w:t>Подтверждаю,   что  ознакомле</w:t>
      </w:r>
      <w:proofErr w:type="gramStart"/>
      <w:r w:rsidRPr="007E0309">
        <w:rPr>
          <w:rFonts w:ascii="Arial" w:hAnsi="Arial" w:cs="Arial"/>
          <w:sz w:val="24"/>
          <w:szCs w:val="24"/>
        </w:rPr>
        <w:t>н(</w:t>
      </w:r>
      <w:proofErr w:type="gramEnd"/>
      <w:r w:rsidRPr="007E0309">
        <w:rPr>
          <w:rFonts w:ascii="Arial" w:hAnsi="Arial" w:cs="Arial"/>
          <w:sz w:val="24"/>
          <w:szCs w:val="24"/>
        </w:rPr>
        <w:t xml:space="preserve">а)  с  положениями  Федерального  </w:t>
      </w:r>
      <w:hyperlink r:id="rId9" w:history="1">
        <w:r w:rsidRPr="007E0309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закона</w:t>
        </w:r>
      </w:hyperlink>
    </w:p>
    <w:p w:rsidR="00F02F81" w:rsidRPr="007E0309" w:rsidRDefault="00F02F81" w:rsidP="00F02F81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Arial" w:hAnsi="Arial" w:cs="Arial"/>
          <w:sz w:val="24"/>
          <w:szCs w:val="24"/>
        </w:rPr>
      </w:pPr>
      <w:r w:rsidRPr="007E0309">
        <w:rPr>
          <w:rFonts w:ascii="Arial" w:hAnsi="Arial" w:cs="Arial"/>
          <w:sz w:val="24"/>
          <w:szCs w:val="24"/>
        </w:rPr>
        <w:t>от  27.07.2006  №  152-ФЗ  «О  персональных  данных», права и обязанности в области защиты персональных данных мне разъяснены.</w:t>
      </w:r>
    </w:p>
    <w:p w:rsidR="00F02F81" w:rsidRPr="007E0309" w:rsidRDefault="00F02F81" w:rsidP="00F02F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F02F81" w:rsidRPr="007E0309" w:rsidRDefault="00F02F81" w:rsidP="00F02F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7E0309">
        <w:rPr>
          <w:rFonts w:ascii="Arial" w:hAnsi="Arial" w:cs="Arial"/>
          <w:sz w:val="24"/>
          <w:szCs w:val="24"/>
        </w:rPr>
        <w:t xml:space="preserve">    Подпись субъекта персональных данных ______________</w:t>
      </w:r>
    </w:p>
    <w:p w:rsidR="00F02F81" w:rsidRPr="007E0309" w:rsidRDefault="00F02F81" w:rsidP="00F02F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F02F81" w:rsidRPr="007E0309" w:rsidRDefault="00F02F81" w:rsidP="006143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7E0309">
        <w:rPr>
          <w:rFonts w:ascii="Arial" w:hAnsi="Arial" w:cs="Arial"/>
          <w:sz w:val="24"/>
          <w:szCs w:val="24"/>
        </w:rPr>
        <w:t>«___»_______________ 20__ г.</w:t>
      </w:r>
    </w:p>
    <w:p w:rsidR="009D798A" w:rsidRPr="007E0309" w:rsidRDefault="009D798A">
      <w:pPr>
        <w:rPr>
          <w:rFonts w:ascii="Arial" w:hAnsi="Arial" w:cs="Arial"/>
          <w:sz w:val="24"/>
          <w:szCs w:val="24"/>
        </w:rPr>
      </w:pPr>
    </w:p>
    <w:sectPr w:rsidR="009D798A" w:rsidRPr="007E0309" w:rsidSect="000F10E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E76" w:rsidRDefault="00AF6E76" w:rsidP="00F02F81">
      <w:pPr>
        <w:spacing w:after="0" w:line="240" w:lineRule="auto"/>
      </w:pPr>
      <w:r>
        <w:separator/>
      </w:r>
    </w:p>
  </w:endnote>
  <w:endnote w:type="continuationSeparator" w:id="0">
    <w:p w:rsidR="00AF6E76" w:rsidRDefault="00AF6E76" w:rsidP="00F02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E76" w:rsidRDefault="00AF6E76" w:rsidP="00F02F81">
      <w:pPr>
        <w:spacing w:after="0" w:line="240" w:lineRule="auto"/>
      </w:pPr>
      <w:r>
        <w:separator/>
      </w:r>
    </w:p>
  </w:footnote>
  <w:footnote w:type="continuationSeparator" w:id="0">
    <w:p w:rsidR="00AF6E76" w:rsidRDefault="00AF6E76" w:rsidP="00F02F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BD"/>
    <w:rsid w:val="000F10E6"/>
    <w:rsid w:val="001D0C78"/>
    <w:rsid w:val="0025197B"/>
    <w:rsid w:val="002F3781"/>
    <w:rsid w:val="0036560F"/>
    <w:rsid w:val="003B48D0"/>
    <w:rsid w:val="005A1B42"/>
    <w:rsid w:val="005C12CA"/>
    <w:rsid w:val="0061432F"/>
    <w:rsid w:val="00667FBD"/>
    <w:rsid w:val="006A3D17"/>
    <w:rsid w:val="007D129D"/>
    <w:rsid w:val="007E0309"/>
    <w:rsid w:val="00837547"/>
    <w:rsid w:val="008A628D"/>
    <w:rsid w:val="0092771C"/>
    <w:rsid w:val="009C34B2"/>
    <w:rsid w:val="009D798A"/>
    <w:rsid w:val="00A90D15"/>
    <w:rsid w:val="00AF121F"/>
    <w:rsid w:val="00AF6E76"/>
    <w:rsid w:val="00BA77B6"/>
    <w:rsid w:val="00D22255"/>
    <w:rsid w:val="00D6054A"/>
    <w:rsid w:val="00DA2138"/>
    <w:rsid w:val="00E4444B"/>
    <w:rsid w:val="00F02F81"/>
    <w:rsid w:val="00F74D77"/>
    <w:rsid w:val="00FC17B0"/>
    <w:rsid w:val="00FE2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2F81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F02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F02F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02F8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styleId="a6">
    <w:name w:val="footnote reference"/>
    <w:unhideWhenUsed/>
    <w:rsid w:val="00F02F81"/>
    <w:rPr>
      <w:vertAlign w:val="superscript"/>
    </w:rPr>
  </w:style>
  <w:style w:type="character" w:styleId="a7">
    <w:name w:val="Strong"/>
    <w:basedOn w:val="a0"/>
    <w:uiPriority w:val="22"/>
    <w:qFormat/>
    <w:rsid w:val="00E4444B"/>
    <w:rPr>
      <w:b/>
      <w:bCs/>
    </w:rPr>
  </w:style>
  <w:style w:type="paragraph" w:styleId="a8">
    <w:name w:val="header"/>
    <w:basedOn w:val="a"/>
    <w:link w:val="a9"/>
    <w:uiPriority w:val="99"/>
    <w:rsid w:val="00E444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E4444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rsid w:val="00E444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E4444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2F81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F02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F02F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02F8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styleId="a6">
    <w:name w:val="footnote reference"/>
    <w:unhideWhenUsed/>
    <w:rsid w:val="00F02F81"/>
    <w:rPr>
      <w:vertAlign w:val="superscript"/>
    </w:rPr>
  </w:style>
  <w:style w:type="character" w:styleId="a7">
    <w:name w:val="Strong"/>
    <w:basedOn w:val="a0"/>
    <w:uiPriority w:val="22"/>
    <w:qFormat/>
    <w:rsid w:val="00E4444B"/>
    <w:rPr>
      <w:b/>
      <w:bCs/>
    </w:rPr>
  </w:style>
  <w:style w:type="paragraph" w:styleId="a8">
    <w:name w:val="header"/>
    <w:basedOn w:val="a"/>
    <w:link w:val="a9"/>
    <w:uiPriority w:val="99"/>
    <w:rsid w:val="00E444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E4444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rsid w:val="00E444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E4444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656CE92A08E9BD6C6EF6E6E9855D12EA51EC6B19AF0AC8219C35CDC0EDD5ED5B69A4627D0F1F5393B4EED52DBD4A25677612E22A75267329g0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8B7423C858704BFFE56AF4C8365250F3F67EA732838241466E67899D42BD524B991817C89F2BE49B7D4FDE7387389E02D5BB8C6C2E77A1FF75408AvFzE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656CE92A08E9BD6C6EF6E6E9855D12EA51EC6B19AF0AC8219C35CDC0EDD5ED4969FC6E7F0603549DA1B8846B2Eg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6</Pages>
  <Words>2514</Words>
  <Characters>14332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Galina</cp:lastModifiedBy>
  <cp:revision>7</cp:revision>
  <dcterms:created xsi:type="dcterms:W3CDTF">2021-09-23T04:15:00Z</dcterms:created>
  <dcterms:modified xsi:type="dcterms:W3CDTF">2021-09-29T02:41:00Z</dcterms:modified>
</cp:coreProperties>
</file>